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610" w:rsidRDefault="002B3610" w:rsidP="00A151C8">
      <w:pPr>
        <w:jc w:val="center"/>
        <w:rPr>
          <w:rFonts w:ascii="Times New Roman" w:hAnsi="Times New Roman" w:cs="Times New Roman"/>
          <w:b/>
          <w:bCs/>
          <w:sz w:val="28"/>
          <w:szCs w:val="28"/>
        </w:rPr>
      </w:pPr>
    </w:p>
    <w:p w:rsidR="002B3610" w:rsidRPr="00C330FA" w:rsidRDefault="002B3610" w:rsidP="00A151C8">
      <w:pPr>
        <w:jc w:val="center"/>
        <w:rPr>
          <w:rFonts w:ascii="Times New Roman" w:hAnsi="Times New Roman" w:cs="Times New Roman"/>
          <w:b/>
          <w:bCs/>
          <w:sz w:val="28"/>
          <w:szCs w:val="28"/>
        </w:rPr>
      </w:pPr>
    </w:p>
    <w:p w:rsidR="002B3610" w:rsidRPr="0092081B" w:rsidRDefault="002B3610" w:rsidP="00A151C8">
      <w:pPr>
        <w:jc w:val="center"/>
        <w:rPr>
          <w:rFonts w:ascii="Times New Roman" w:hAnsi="Times New Roman" w:cs="Times New Roman"/>
          <w:b/>
          <w:bCs/>
          <w:sz w:val="28"/>
          <w:szCs w:val="28"/>
        </w:rPr>
      </w:pPr>
      <w:r w:rsidRPr="0092081B">
        <w:rPr>
          <w:rFonts w:ascii="Times New Roman" w:hAnsi="Times New Roman" w:cs="Times New Roman"/>
          <w:b/>
          <w:bCs/>
          <w:sz w:val="28"/>
          <w:szCs w:val="28"/>
        </w:rPr>
        <w:t>Планируе</w:t>
      </w:r>
      <w:r>
        <w:rPr>
          <w:rFonts w:ascii="Times New Roman" w:hAnsi="Times New Roman" w:cs="Times New Roman"/>
          <w:b/>
          <w:bCs/>
          <w:sz w:val="28"/>
          <w:szCs w:val="28"/>
        </w:rPr>
        <w:t xml:space="preserve">мые результаты изучения </w:t>
      </w:r>
    </w:p>
    <w:tbl>
      <w:tblPr>
        <w:tblW w:w="138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gridCol w:w="4962"/>
      </w:tblGrid>
      <w:tr w:rsidR="002B3610" w:rsidRPr="0092081B">
        <w:trPr>
          <w:trHeight w:val="472"/>
        </w:trPr>
        <w:tc>
          <w:tcPr>
            <w:tcW w:w="8930" w:type="dxa"/>
          </w:tcPr>
          <w:p w:rsidR="002B3610" w:rsidRPr="0092081B" w:rsidRDefault="002B3610" w:rsidP="00B5053C">
            <w:pPr>
              <w:spacing w:after="0" w:line="240" w:lineRule="auto"/>
              <w:rPr>
                <w:rFonts w:ascii="Times New Roman" w:hAnsi="Times New Roman" w:cs="Times New Roman"/>
                <w:b/>
                <w:bCs/>
                <w:sz w:val="24"/>
                <w:szCs w:val="24"/>
              </w:rPr>
            </w:pPr>
            <w:r w:rsidRPr="0092081B">
              <w:rPr>
                <w:rFonts w:ascii="Times New Roman" w:hAnsi="Times New Roman" w:cs="Times New Roman"/>
                <w:sz w:val="24"/>
                <w:szCs w:val="24"/>
              </w:rPr>
              <w:t xml:space="preserve">                                        </w:t>
            </w:r>
            <w:proofErr w:type="spellStart"/>
            <w:r w:rsidRPr="0092081B">
              <w:rPr>
                <w:rFonts w:ascii="Times New Roman" w:hAnsi="Times New Roman" w:cs="Times New Roman"/>
                <w:b/>
                <w:bCs/>
                <w:sz w:val="24"/>
                <w:szCs w:val="24"/>
              </w:rPr>
              <w:t>Метапредметные</w:t>
            </w:r>
            <w:proofErr w:type="spellEnd"/>
            <w:r w:rsidRPr="0092081B">
              <w:rPr>
                <w:rFonts w:ascii="Times New Roman" w:hAnsi="Times New Roman" w:cs="Times New Roman"/>
                <w:b/>
                <w:bCs/>
                <w:sz w:val="24"/>
                <w:szCs w:val="24"/>
              </w:rPr>
              <w:t xml:space="preserve"> результаты</w:t>
            </w:r>
          </w:p>
        </w:tc>
        <w:tc>
          <w:tcPr>
            <w:tcW w:w="4962" w:type="dxa"/>
          </w:tcPr>
          <w:p w:rsidR="002B3610" w:rsidRPr="0092081B" w:rsidRDefault="002B3610" w:rsidP="00B5053C">
            <w:pPr>
              <w:spacing w:after="0" w:line="240" w:lineRule="auto"/>
              <w:rPr>
                <w:rFonts w:ascii="Times New Roman" w:hAnsi="Times New Roman" w:cs="Times New Roman"/>
                <w:b/>
                <w:bCs/>
                <w:sz w:val="24"/>
                <w:szCs w:val="24"/>
              </w:rPr>
            </w:pPr>
            <w:r w:rsidRPr="0092081B">
              <w:rPr>
                <w:rFonts w:ascii="Times New Roman" w:hAnsi="Times New Roman" w:cs="Times New Roman"/>
                <w:sz w:val="24"/>
                <w:szCs w:val="24"/>
              </w:rPr>
              <w:t xml:space="preserve">                        </w:t>
            </w:r>
            <w:r w:rsidRPr="0092081B">
              <w:rPr>
                <w:rFonts w:ascii="Times New Roman" w:hAnsi="Times New Roman" w:cs="Times New Roman"/>
                <w:b/>
                <w:bCs/>
                <w:sz w:val="24"/>
                <w:szCs w:val="24"/>
              </w:rPr>
              <w:t>Личностные результаты</w:t>
            </w:r>
          </w:p>
        </w:tc>
      </w:tr>
      <w:tr w:rsidR="002B3610" w:rsidRPr="0092081B">
        <w:trPr>
          <w:trHeight w:val="79"/>
        </w:trPr>
        <w:tc>
          <w:tcPr>
            <w:tcW w:w="8930" w:type="dxa"/>
          </w:tcPr>
          <w:p w:rsidR="002B3610" w:rsidRPr="00A151C8" w:rsidRDefault="002B3610" w:rsidP="00A151C8">
            <w:pPr>
              <w:suppressAutoHyphens/>
              <w:spacing w:after="0" w:line="240" w:lineRule="auto"/>
              <w:ind w:firstLine="709"/>
              <w:jc w:val="both"/>
              <w:rPr>
                <w:rFonts w:ascii="Times New Roman" w:hAnsi="Times New Roman" w:cs="Times New Roman"/>
                <w:sz w:val="24"/>
                <w:szCs w:val="24"/>
                <w:lang w:eastAsia="ar-SA"/>
              </w:rPr>
            </w:pPr>
            <w:r w:rsidRPr="00A151C8">
              <w:rPr>
                <w:rFonts w:ascii="Times New Roman" w:hAnsi="Times New Roman" w:cs="Times New Roman"/>
                <w:sz w:val="24"/>
                <w:szCs w:val="24"/>
                <w:lang w:eastAsia="ar-SA"/>
              </w:rPr>
              <w:t xml:space="preserve">               </w:t>
            </w:r>
            <w:proofErr w:type="spellStart"/>
            <w:r w:rsidRPr="00A151C8">
              <w:rPr>
                <w:rFonts w:ascii="Times New Roman" w:hAnsi="Times New Roman" w:cs="Times New Roman"/>
                <w:b/>
                <w:bCs/>
                <w:sz w:val="24"/>
                <w:szCs w:val="24"/>
                <w:lang w:eastAsia="ar-SA"/>
              </w:rPr>
              <w:t>Метапредметными</w:t>
            </w:r>
            <w:proofErr w:type="spellEnd"/>
            <w:r w:rsidRPr="00A151C8">
              <w:rPr>
                <w:rFonts w:ascii="Times New Roman" w:hAnsi="Times New Roman" w:cs="Times New Roman"/>
                <w:b/>
                <w:bCs/>
                <w:sz w:val="24"/>
                <w:szCs w:val="24"/>
                <w:lang w:eastAsia="ar-SA"/>
              </w:rPr>
              <w:t xml:space="preserve"> </w:t>
            </w:r>
            <w:r w:rsidRPr="00A151C8">
              <w:rPr>
                <w:rFonts w:ascii="Times New Roman" w:hAnsi="Times New Roman" w:cs="Times New Roman"/>
                <w:sz w:val="24"/>
                <w:szCs w:val="24"/>
                <w:lang w:eastAsia="ar-SA"/>
              </w:rPr>
              <w:t>результатами программы внеурочной деятельности по спортивно-оздоровительному направлению «Подвижные игры» является формирование следующих универсальных учебных действий (УУД):</w:t>
            </w:r>
          </w:p>
          <w:p w:rsidR="002B3610" w:rsidRPr="00A151C8" w:rsidRDefault="002B3610" w:rsidP="00A151C8">
            <w:pPr>
              <w:numPr>
                <w:ilvl w:val="0"/>
                <w:numId w:val="3"/>
              </w:numPr>
              <w:tabs>
                <w:tab w:val="clear" w:pos="360"/>
                <w:tab w:val="num" w:pos="176"/>
              </w:tabs>
              <w:suppressAutoHyphens/>
              <w:spacing w:after="0" w:line="240" w:lineRule="auto"/>
              <w:ind w:left="176" w:firstLine="284"/>
              <w:jc w:val="both"/>
              <w:rPr>
                <w:rFonts w:ascii="Times New Roman" w:hAnsi="Times New Roman" w:cs="Times New Roman"/>
                <w:b/>
                <w:bCs/>
                <w:i/>
                <w:iCs/>
                <w:sz w:val="24"/>
                <w:szCs w:val="24"/>
                <w:lang w:eastAsia="ar-SA"/>
              </w:rPr>
            </w:pPr>
            <w:r w:rsidRPr="00A151C8">
              <w:rPr>
                <w:rFonts w:ascii="Times New Roman" w:hAnsi="Times New Roman" w:cs="Times New Roman"/>
                <w:b/>
                <w:bCs/>
                <w:i/>
                <w:iCs/>
                <w:sz w:val="24"/>
                <w:szCs w:val="24"/>
                <w:lang w:eastAsia="ar-SA"/>
              </w:rPr>
              <w:t>Регулятивные УУД:</w:t>
            </w:r>
          </w:p>
          <w:p w:rsidR="002B3610" w:rsidRPr="00A151C8" w:rsidRDefault="002B3610" w:rsidP="00A151C8">
            <w:pPr>
              <w:tabs>
                <w:tab w:val="num" w:pos="176"/>
              </w:tabs>
              <w:suppressAutoHyphens/>
              <w:spacing w:after="0" w:line="240" w:lineRule="auto"/>
              <w:ind w:left="176" w:firstLine="284"/>
              <w:jc w:val="both"/>
              <w:rPr>
                <w:rFonts w:ascii="Times New Roman" w:hAnsi="Times New Roman" w:cs="Times New Roman"/>
                <w:b/>
                <w:bCs/>
                <w:i/>
                <w:iCs/>
                <w:sz w:val="24"/>
                <w:szCs w:val="24"/>
                <w:lang w:eastAsia="ar-SA"/>
              </w:rPr>
            </w:pPr>
          </w:p>
          <w:p w:rsidR="002B3610" w:rsidRPr="00A151C8" w:rsidRDefault="002B3610" w:rsidP="00A151C8">
            <w:pPr>
              <w:numPr>
                <w:ilvl w:val="0"/>
                <w:numId w:val="4"/>
              </w:numPr>
              <w:shd w:val="clear" w:color="auto" w:fill="FFFFFF"/>
              <w:tabs>
                <w:tab w:val="num" w:pos="176"/>
              </w:tabs>
              <w:spacing w:after="0" w:line="240" w:lineRule="auto"/>
              <w:ind w:left="176" w:firstLine="284"/>
              <w:jc w:val="both"/>
              <w:rPr>
                <w:rFonts w:ascii="Arial" w:hAnsi="Arial" w:cs="Arial"/>
                <w:sz w:val="24"/>
                <w:szCs w:val="24"/>
                <w:lang w:eastAsia="ru-RU"/>
              </w:rPr>
            </w:pPr>
            <w:r w:rsidRPr="00A151C8">
              <w:rPr>
                <w:rFonts w:ascii="Times New Roman" w:hAnsi="Times New Roman" w:cs="Times New Roman"/>
                <w:sz w:val="24"/>
                <w:szCs w:val="24"/>
                <w:lang w:eastAsia="ru-RU"/>
              </w:rPr>
              <w:t>умения планировать, регулировать, контролировать и оценивать свои действия;</w:t>
            </w:r>
          </w:p>
          <w:p w:rsidR="002B3610" w:rsidRPr="00A151C8" w:rsidRDefault="002B3610" w:rsidP="00A151C8">
            <w:pPr>
              <w:numPr>
                <w:ilvl w:val="0"/>
                <w:numId w:val="4"/>
              </w:numPr>
              <w:shd w:val="clear" w:color="auto" w:fill="FFFFFF"/>
              <w:tabs>
                <w:tab w:val="num" w:pos="176"/>
              </w:tabs>
              <w:spacing w:after="0" w:line="240" w:lineRule="auto"/>
              <w:ind w:left="176" w:firstLine="284"/>
              <w:jc w:val="both"/>
              <w:rPr>
                <w:rFonts w:ascii="Times New Roman" w:hAnsi="Times New Roman" w:cs="Times New Roman"/>
                <w:sz w:val="24"/>
                <w:szCs w:val="24"/>
                <w:lang w:eastAsia="ru-RU"/>
              </w:rPr>
            </w:pPr>
            <w:r w:rsidRPr="00A151C8">
              <w:rPr>
                <w:rFonts w:ascii="Times New Roman" w:hAnsi="Times New Roman" w:cs="Times New Roman"/>
                <w:sz w:val="24"/>
                <w:szCs w:val="24"/>
                <w:lang w:eastAsia="ru-RU"/>
              </w:rPr>
              <w:t xml:space="preserve">планирование общей цели и пути её достижения; </w:t>
            </w:r>
          </w:p>
          <w:p w:rsidR="002B3610" w:rsidRPr="00A151C8" w:rsidRDefault="002B3610" w:rsidP="00A151C8">
            <w:pPr>
              <w:numPr>
                <w:ilvl w:val="0"/>
                <w:numId w:val="4"/>
              </w:numPr>
              <w:shd w:val="clear" w:color="auto" w:fill="FFFFFF"/>
              <w:tabs>
                <w:tab w:val="num" w:pos="176"/>
              </w:tabs>
              <w:spacing w:after="0" w:line="240" w:lineRule="auto"/>
              <w:ind w:left="176" w:firstLine="284"/>
              <w:jc w:val="both"/>
              <w:rPr>
                <w:rFonts w:ascii="Times New Roman" w:hAnsi="Times New Roman" w:cs="Times New Roman"/>
                <w:sz w:val="24"/>
                <w:szCs w:val="24"/>
                <w:lang w:eastAsia="ru-RU"/>
              </w:rPr>
            </w:pPr>
            <w:r w:rsidRPr="00A151C8">
              <w:rPr>
                <w:rFonts w:ascii="Times New Roman" w:hAnsi="Times New Roman" w:cs="Times New Roman"/>
                <w:sz w:val="24"/>
                <w:szCs w:val="24"/>
                <w:lang w:eastAsia="ru-RU"/>
              </w:rPr>
              <w:t xml:space="preserve">распределение функций и ролей в совместной деятельности; </w:t>
            </w:r>
          </w:p>
          <w:p w:rsidR="002B3610" w:rsidRPr="00A151C8" w:rsidRDefault="002B3610" w:rsidP="00A151C8">
            <w:pPr>
              <w:numPr>
                <w:ilvl w:val="0"/>
                <w:numId w:val="4"/>
              </w:numPr>
              <w:shd w:val="clear" w:color="auto" w:fill="FFFFFF"/>
              <w:tabs>
                <w:tab w:val="num" w:pos="176"/>
              </w:tabs>
              <w:spacing w:after="0" w:line="240" w:lineRule="auto"/>
              <w:ind w:left="176" w:firstLine="284"/>
              <w:jc w:val="both"/>
              <w:rPr>
                <w:rFonts w:ascii="Times New Roman" w:hAnsi="Times New Roman" w:cs="Times New Roman"/>
                <w:sz w:val="24"/>
                <w:szCs w:val="24"/>
                <w:lang w:eastAsia="ru-RU"/>
              </w:rPr>
            </w:pPr>
            <w:r w:rsidRPr="00A151C8">
              <w:rPr>
                <w:rFonts w:ascii="Times New Roman" w:hAnsi="Times New Roman" w:cs="Times New Roman"/>
                <w:sz w:val="24"/>
                <w:szCs w:val="24"/>
                <w:lang w:eastAsia="ru-RU"/>
              </w:rPr>
              <w:t xml:space="preserve">конструктивное разрешение конфликтов; </w:t>
            </w:r>
          </w:p>
          <w:p w:rsidR="002B3610" w:rsidRPr="00A151C8" w:rsidRDefault="002B3610" w:rsidP="00A151C8">
            <w:pPr>
              <w:numPr>
                <w:ilvl w:val="0"/>
                <w:numId w:val="4"/>
              </w:numPr>
              <w:shd w:val="clear" w:color="auto" w:fill="FFFFFF"/>
              <w:tabs>
                <w:tab w:val="num" w:pos="176"/>
              </w:tabs>
              <w:spacing w:after="0" w:line="240" w:lineRule="auto"/>
              <w:ind w:left="176" w:firstLine="284"/>
              <w:jc w:val="both"/>
              <w:rPr>
                <w:rFonts w:ascii="Times New Roman" w:hAnsi="Times New Roman" w:cs="Times New Roman"/>
                <w:sz w:val="24"/>
                <w:szCs w:val="24"/>
                <w:lang w:eastAsia="ru-RU"/>
              </w:rPr>
            </w:pPr>
            <w:r w:rsidRPr="00A151C8">
              <w:rPr>
                <w:rFonts w:ascii="Times New Roman" w:hAnsi="Times New Roman" w:cs="Times New Roman"/>
                <w:sz w:val="24"/>
                <w:szCs w:val="24"/>
                <w:lang w:eastAsia="ru-RU"/>
              </w:rPr>
              <w:t xml:space="preserve">осуществление взаимного контроля; </w:t>
            </w:r>
          </w:p>
          <w:p w:rsidR="002B3610" w:rsidRPr="00A151C8" w:rsidRDefault="002B3610" w:rsidP="00A151C8">
            <w:pPr>
              <w:numPr>
                <w:ilvl w:val="0"/>
                <w:numId w:val="4"/>
              </w:numPr>
              <w:shd w:val="clear" w:color="auto" w:fill="FFFFFF"/>
              <w:tabs>
                <w:tab w:val="num" w:pos="176"/>
              </w:tabs>
              <w:spacing w:after="0" w:line="240" w:lineRule="auto"/>
              <w:ind w:left="176" w:firstLine="284"/>
              <w:jc w:val="both"/>
              <w:rPr>
                <w:rFonts w:ascii="Arial" w:hAnsi="Arial" w:cs="Arial"/>
                <w:sz w:val="24"/>
                <w:szCs w:val="24"/>
                <w:lang w:eastAsia="ru-RU"/>
              </w:rPr>
            </w:pPr>
            <w:r w:rsidRPr="00A151C8">
              <w:rPr>
                <w:rFonts w:ascii="Times New Roman" w:hAnsi="Times New Roman" w:cs="Times New Roman"/>
                <w:sz w:val="24"/>
                <w:szCs w:val="24"/>
                <w:lang w:eastAsia="ru-RU"/>
              </w:rPr>
              <w:t xml:space="preserve">оценка собственного поведения и поведения партнёра и </w:t>
            </w:r>
            <w:proofErr w:type="gramStart"/>
            <w:r w:rsidRPr="00A151C8">
              <w:rPr>
                <w:rFonts w:ascii="Times New Roman" w:hAnsi="Times New Roman" w:cs="Times New Roman"/>
                <w:sz w:val="24"/>
                <w:szCs w:val="24"/>
                <w:lang w:eastAsia="ru-RU"/>
              </w:rPr>
              <w:t>внесение  необходимых</w:t>
            </w:r>
            <w:proofErr w:type="gramEnd"/>
            <w:r w:rsidRPr="00A151C8">
              <w:rPr>
                <w:rFonts w:ascii="Times New Roman" w:hAnsi="Times New Roman" w:cs="Times New Roman"/>
                <w:sz w:val="24"/>
                <w:szCs w:val="24"/>
                <w:lang w:eastAsia="ru-RU"/>
              </w:rPr>
              <w:t xml:space="preserve"> коррективов;</w:t>
            </w:r>
          </w:p>
          <w:p w:rsidR="002B3610" w:rsidRPr="00A151C8" w:rsidRDefault="002B3610" w:rsidP="00A151C8">
            <w:pPr>
              <w:numPr>
                <w:ilvl w:val="0"/>
                <w:numId w:val="4"/>
              </w:numPr>
              <w:shd w:val="clear" w:color="auto" w:fill="FFFFFF"/>
              <w:tabs>
                <w:tab w:val="num" w:pos="176"/>
              </w:tabs>
              <w:spacing w:after="0" w:line="240" w:lineRule="auto"/>
              <w:ind w:left="176" w:firstLine="284"/>
              <w:jc w:val="both"/>
              <w:rPr>
                <w:rFonts w:ascii="Arial" w:hAnsi="Arial" w:cs="Arial"/>
                <w:sz w:val="24"/>
                <w:szCs w:val="24"/>
                <w:lang w:eastAsia="ru-RU"/>
              </w:rPr>
            </w:pPr>
            <w:r w:rsidRPr="00A151C8">
              <w:rPr>
                <w:rFonts w:ascii="Times New Roman" w:hAnsi="Times New Roman" w:cs="Times New Roman"/>
                <w:sz w:val="24"/>
                <w:szCs w:val="24"/>
                <w:shd w:val="clear" w:color="auto" w:fill="FFFFFF"/>
                <w:lang w:eastAsia="ru-RU"/>
              </w:rPr>
              <w:t>принимать и сохранять учебную задачу;</w:t>
            </w:r>
          </w:p>
          <w:p w:rsidR="002B3610" w:rsidRPr="00A151C8" w:rsidRDefault="002B3610" w:rsidP="00A151C8">
            <w:pPr>
              <w:numPr>
                <w:ilvl w:val="0"/>
                <w:numId w:val="4"/>
              </w:numPr>
              <w:shd w:val="clear" w:color="auto" w:fill="FFFFFF"/>
              <w:tabs>
                <w:tab w:val="num" w:pos="176"/>
              </w:tabs>
              <w:spacing w:after="0" w:line="240" w:lineRule="auto"/>
              <w:ind w:left="176" w:firstLine="284"/>
              <w:jc w:val="both"/>
              <w:rPr>
                <w:rFonts w:ascii="Arial" w:hAnsi="Arial" w:cs="Arial"/>
                <w:sz w:val="24"/>
                <w:szCs w:val="24"/>
                <w:lang w:eastAsia="ru-RU"/>
              </w:rPr>
            </w:pPr>
            <w:r w:rsidRPr="00A151C8">
              <w:rPr>
                <w:rFonts w:ascii="Times New Roman" w:hAnsi="Times New Roman" w:cs="Times New Roman"/>
                <w:sz w:val="24"/>
                <w:szCs w:val="24"/>
                <w:shd w:val="clear" w:color="auto" w:fill="FFFFFF"/>
                <w:lang w:eastAsia="ru-RU"/>
              </w:rPr>
              <w:t>планировать свои действия в соответствии с поставленной задачей и условиями её реализации;</w:t>
            </w:r>
          </w:p>
          <w:p w:rsidR="002B3610" w:rsidRPr="00A151C8" w:rsidRDefault="002B3610" w:rsidP="00A151C8">
            <w:pPr>
              <w:numPr>
                <w:ilvl w:val="0"/>
                <w:numId w:val="4"/>
              </w:numPr>
              <w:shd w:val="clear" w:color="auto" w:fill="FFFFFF"/>
              <w:tabs>
                <w:tab w:val="num" w:pos="176"/>
              </w:tabs>
              <w:spacing w:after="0" w:line="240" w:lineRule="auto"/>
              <w:ind w:left="176" w:firstLine="284"/>
              <w:jc w:val="both"/>
              <w:rPr>
                <w:rFonts w:ascii="Arial" w:hAnsi="Arial" w:cs="Arial"/>
                <w:sz w:val="24"/>
                <w:szCs w:val="24"/>
                <w:lang w:eastAsia="ru-RU"/>
              </w:rPr>
            </w:pPr>
            <w:r w:rsidRPr="00A151C8">
              <w:rPr>
                <w:rFonts w:ascii="Times New Roman" w:hAnsi="Times New Roman" w:cs="Times New Roman"/>
                <w:sz w:val="24"/>
                <w:szCs w:val="24"/>
                <w:shd w:val="clear" w:color="auto" w:fill="FFFFFF"/>
                <w:lang w:eastAsia="ru-RU"/>
              </w:rPr>
              <w:t>учитывать установленные правила в планировании и контроле способа решения;</w:t>
            </w:r>
          </w:p>
          <w:p w:rsidR="002B3610" w:rsidRPr="00A151C8" w:rsidRDefault="002B3610" w:rsidP="00A151C8">
            <w:pPr>
              <w:numPr>
                <w:ilvl w:val="0"/>
                <w:numId w:val="4"/>
              </w:numPr>
              <w:shd w:val="clear" w:color="auto" w:fill="FFFFFF"/>
              <w:tabs>
                <w:tab w:val="num" w:pos="176"/>
              </w:tabs>
              <w:spacing w:after="0" w:line="240" w:lineRule="auto"/>
              <w:ind w:left="176" w:firstLine="284"/>
              <w:jc w:val="both"/>
              <w:rPr>
                <w:rFonts w:ascii="Arial" w:hAnsi="Arial" w:cs="Arial"/>
                <w:sz w:val="24"/>
                <w:szCs w:val="24"/>
                <w:lang w:eastAsia="ru-RU"/>
              </w:rPr>
            </w:pPr>
            <w:r w:rsidRPr="00A151C8">
              <w:rPr>
                <w:rFonts w:ascii="Times New Roman" w:hAnsi="Times New Roman" w:cs="Times New Roman"/>
                <w:sz w:val="24"/>
                <w:szCs w:val="24"/>
                <w:shd w:val="clear" w:color="auto" w:fill="FFFFFF"/>
                <w:lang w:eastAsia="ru-RU"/>
              </w:rPr>
              <w:t>адекватно воспринимать предложения и оценку учителей, товарищей,</w:t>
            </w:r>
            <w:r w:rsidRPr="00A151C8">
              <w:rPr>
                <w:rFonts w:ascii="Arial" w:hAnsi="Arial" w:cs="Arial"/>
                <w:sz w:val="24"/>
                <w:szCs w:val="24"/>
                <w:lang w:eastAsia="ru-RU"/>
              </w:rPr>
              <w:t xml:space="preserve"> </w:t>
            </w:r>
            <w:r w:rsidRPr="00A151C8">
              <w:rPr>
                <w:rFonts w:ascii="Times New Roman" w:hAnsi="Times New Roman" w:cs="Times New Roman"/>
                <w:sz w:val="24"/>
                <w:szCs w:val="24"/>
                <w:shd w:val="clear" w:color="auto" w:fill="FFFFFF"/>
                <w:lang w:eastAsia="ru-RU"/>
              </w:rPr>
              <w:t>родителей и других людей;</w:t>
            </w:r>
          </w:p>
          <w:p w:rsidR="002B3610" w:rsidRPr="00A151C8" w:rsidRDefault="002B3610" w:rsidP="00A151C8">
            <w:pPr>
              <w:numPr>
                <w:ilvl w:val="0"/>
                <w:numId w:val="4"/>
              </w:numPr>
              <w:shd w:val="clear" w:color="auto" w:fill="FFFFFF"/>
              <w:tabs>
                <w:tab w:val="num" w:pos="176"/>
              </w:tabs>
              <w:spacing w:after="0" w:line="240" w:lineRule="auto"/>
              <w:ind w:left="176" w:firstLine="284"/>
              <w:jc w:val="both"/>
              <w:rPr>
                <w:rFonts w:ascii="Arial" w:hAnsi="Arial" w:cs="Arial"/>
                <w:sz w:val="24"/>
                <w:szCs w:val="24"/>
                <w:lang w:eastAsia="ru-RU"/>
              </w:rPr>
            </w:pPr>
            <w:r w:rsidRPr="00A151C8">
              <w:rPr>
                <w:rFonts w:ascii="Times New Roman" w:hAnsi="Times New Roman" w:cs="Times New Roman"/>
                <w:sz w:val="24"/>
                <w:szCs w:val="24"/>
                <w:shd w:val="clear" w:color="auto" w:fill="FFFFFF"/>
                <w:lang w:eastAsia="ru-RU"/>
              </w:rPr>
              <w:t>различать способ и результат действия;</w:t>
            </w:r>
          </w:p>
          <w:p w:rsidR="002B3610" w:rsidRPr="00A151C8" w:rsidRDefault="002B3610" w:rsidP="00A151C8">
            <w:pPr>
              <w:numPr>
                <w:ilvl w:val="0"/>
                <w:numId w:val="4"/>
              </w:numPr>
              <w:shd w:val="clear" w:color="auto" w:fill="FFFFFF"/>
              <w:tabs>
                <w:tab w:val="num" w:pos="176"/>
              </w:tabs>
              <w:spacing w:after="0" w:line="240" w:lineRule="auto"/>
              <w:ind w:left="176" w:firstLine="284"/>
              <w:jc w:val="both"/>
              <w:rPr>
                <w:rFonts w:ascii="Arial" w:hAnsi="Arial" w:cs="Arial"/>
                <w:sz w:val="24"/>
                <w:szCs w:val="24"/>
                <w:lang w:eastAsia="ru-RU"/>
              </w:rPr>
            </w:pPr>
            <w:r w:rsidRPr="00A151C8">
              <w:rPr>
                <w:rFonts w:ascii="Times New Roman" w:hAnsi="Times New Roman" w:cs="Times New Roman"/>
                <w:sz w:val="24"/>
                <w:szCs w:val="24"/>
                <w:shd w:val="clear" w:color="auto" w:fill="FFFFFF"/>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r w:rsidRPr="00A151C8">
              <w:rPr>
                <w:rFonts w:ascii="Times New Roman" w:hAnsi="Times New Roman" w:cs="Times New Roman"/>
                <w:sz w:val="24"/>
                <w:szCs w:val="24"/>
                <w:lang w:eastAsia="ru-RU"/>
              </w:rPr>
              <w:br/>
            </w:r>
            <w:r w:rsidRPr="00A151C8">
              <w:rPr>
                <w:rFonts w:ascii="Arial" w:hAnsi="Arial" w:cs="Arial"/>
                <w:sz w:val="24"/>
                <w:szCs w:val="24"/>
                <w:lang w:eastAsia="ru-RU"/>
              </w:rPr>
              <w:t xml:space="preserve">                                                                                                                                                                                                                                                                                                                                                                                                                                                                                                                                                                                                                                                                                                                                                                                                                                                                                                                                                                                                                                                                                                                                                                                           </w:t>
            </w:r>
          </w:p>
          <w:p w:rsidR="002B3610" w:rsidRPr="00A151C8" w:rsidRDefault="002B3610" w:rsidP="00A151C8">
            <w:pPr>
              <w:tabs>
                <w:tab w:val="num" w:pos="176"/>
              </w:tabs>
              <w:suppressAutoHyphens/>
              <w:spacing w:after="0" w:line="240" w:lineRule="auto"/>
              <w:ind w:left="176" w:firstLine="284"/>
              <w:jc w:val="both"/>
              <w:rPr>
                <w:rFonts w:ascii="Times New Roman" w:hAnsi="Times New Roman" w:cs="Times New Roman"/>
                <w:b/>
                <w:bCs/>
                <w:i/>
                <w:iCs/>
                <w:sz w:val="24"/>
                <w:szCs w:val="24"/>
                <w:lang w:eastAsia="ar-SA"/>
              </w:rPr>
            </w:pPr>
            <w:r w:rsidRPr="00A151C8">
              <w:rPr>
                <w:rFonts w:ascii="Times New Roman" w:hAnsi="Times New Roman" w:cs="Times New Roman"/>
                <w:b/>
                <w:bCs/>
                <w:i/>
                <w:iCs/>
                <w:sz w:val="24"/>
                <w:szCs w:val="24"/>
                <w:lang w:eastAsia="ar-SA"/>
              </w:rPr>
              <w:lastRenderedPageBreak/>
              <w:t>2. Познавательные УУД:</w:t>
            </w:r>
          </w:p>
          <w:p w:rsidR="002B3610" w:rsidRPr="00A151C8" w:rsidRDefault="002B3610" w:rsidP="00A151C8">
            <w:pPr>
              <w:tabs>
                <w:tab w:val="num" w:pos="176"/>
              </w:tabs>
              <w:suppressAutoHyphens/>
              <w:spacing w:after="0" w:line="240" w:lineRule="auto"/>
              <w:ind w:left="176" w:firstLine="284"/>
              <w:jc w:val="both"/>
              <w:rPr>
                <w:rFonts w:ascii="Times New Roman" w:hAnsi="Times New Roman" w:cs="Times New Roman"/>
                <w:sz w:val="24"/>
                <w:szCs w:val="24"/>
                <w:lang w:eastAsia="ar-SA"/>
              </w:rPr>
            </w:pPr>
          </w:p>
          <w:p w:rsidR="002B3610" w:rsidRPr="00A151C8" w:rsidRDefault="002B3610" w:rsidP="00A151C8">
            <w:pPr>
              <w:numPr>
                <w:ilvl w:val="0"/>
                <w:numId w:val="5"/>
              </w:numPr>
              <w:tabs>
                <w:tab w:val="num" w:pos="176"/>
              </w:tabs>
              <w:suppressAutoHyphens/>
              <w:spacing w:after="0" w:line="240" w:lineRule="auto"/>
              <w:ind w:left="176" w:firstLine="284"/>
              <w:jc w:val="both"/>
              <w:rPr>
                <w:rFonts w:ascii="Times New Roman" w:hAnsi="Times New Roman" w:cs="Times New Roman"/>
                <w:sz w:val="24"/>
                <w:szCs w:val="24"/>
                <w:lang w:eastAsia="ar-SA"/>
              </w:rPr>
            </w:pPr>
            <w:r w:rsidRPr="00A151C8">
              <w:rPr>
                <w:rFonts w:ascii="Times New Roman" w:hAnsi="Times New Roman" w:cs="Times New Roman"/>
                <w:sz w:val="24"/>
                <w:szCs w:val="24"/>
                <w:lang w:eastAsia="ar-SA"/>
              </w:rPr>
              <w:t>добывать новые знания: находить дополнительную информацию по содержанию курса, используя дополнительную литературу, свой жизненный опыт;</w:t>
            </w:r>
          </w:p>
          <w:p w:rsidR="002B3610" w:rsidRPr="00A151C8" w:rsidRDefault="002B3610" w:rsidP="00A151C8">
            <w:pPr>
              <w:numPr>
                <w:ilvl w:val="0"/>
                <w:numId w:val="5"/>
              </w:numPr>
              <w:tabs>
                <w:tab w:val="num" w:pos="176"/>
              </w:tabs>
              <w:suppressAutoHyphens/>
              <w:spacing w:after="0" w:line="240" w:lineRule="auto"/>
              <w:ind w:left="176" w:firstLine="284"/>
              <w:jc w:val="both"/>
              <w:rPr>
                <w:rFonts w:ascii="Times New Roman" w:hAnsi="Times New Roman" w:cs="Times New Roman"/>
                <w:sz w:val="24"/>
                <w:szCs w:val="24"/>
                <w:lang w:eastAsia="ar-SA"/>
              </w:rPr>
            </w:pPr>
            <w:r w:rsidRPr="00A151C8">
              <w:rPr>
                <w:rFonts w:ascii="Times New Roman" w:hAnsi="Times New Roman" w:cs="Times New Roman"/>
                <w:sz w:val="24"/>
                <w:szCs w:val="24"/>
                <w:lang w:eastAsia="ar-SA"/>
              </w:rPr>
              <w:t>перерабатывать полученную информацию, делать выводы;</w:t>
            </w:r>
          </w:p>
          <w:p w:rsidR="002B3610" w:rsidRPr="00A151C8" w:rsidRDefault="002B3610" w:rsidP="00A151C8">
            <w:pPr>
              <w:numPr>
                <w:ilvl w:val="0"/>
                <w:numId w:val="5"/>
              </w:numPr>
              <w:tabs>
                <w:tab w:val="num" w:pos="176"/>
              </w:tabs>
              <w:suppressAutoHyphens/>
              <w:spacing w:after="0" w:line="240" w:lineRule="auto"/>
              <w:ind w:left="176" w:firstLine="284"/>
              <w:jc w:val="both"/>
              <w:rPr>
                <w:rFonts w:ascii="Times New Roman" w:hAnsi="Times New Roman" w:cs="Times New Roman"/>
                <w:sz w:val="24"/>
                <w:szCs w:val="24"/>
                <w:lang w:eastAsia="ar-SA"/>
              </w:rPr>
            </w:pPr>
            <w:r w:rsidRPr="00A151C8">
              <w:rPr>
                <w:rFonts w:ascii="Times New Roman" w:hAnsi="Times New Roman" w:cs="Times New Roman"/>
                <w:sz w:val="24"/>
                <w:szCs w:val="24"/>
                <w:lang w:eastAsia="ar-SA"/>
              </w:rPr>
              <w:t xml:space="preserve">преобразовывать информацию из одной формы в другую: предлагать свои правила игры на основе знакомых игр; </w:t>
            </w:r>
          </w:p>
          <w:p w:rsidR="002B3610" w:rsidRPr="00A151C8" w:rsidRDefault="002B3610" w:rsidP="00A151C8">
            <w:pPr>
              <w:numPr>
                <w:ilvl w:val="0"/>
                <w:numId w:val="5"/>
              </w:numPr>
              <w:tabs>
                <w:tab w:val="num" w:pos="176"/>
              </w:tabs>
              <w:suppressAutoHyphens/>
              <w:spacing w:after="0" w:line="240" w:lineRule="auto"/>
              <w:ind w:left="176" w:firstLine="284"/>
              <w:jc w:val="both"/>
              <w:rPr>
                <w:rFonts w:ascii="Times New Roman" w:hAnsi="Times New Roman" w:cs="Times New Roman"/>
                <w:sz w:val="24"/>
                <w:szCs w:val="24"/>
                <w:lang w:eastAsia="ar-SA"/>
              </w:rPr>
            </w:pPr>
            <w:r w:rsidRPr="00A151C8">
              <w:rPr>
                <w:rFonts w:ascii="Times New Roman" w:hAnsi="Times New Roman" w:cs="Times New Roman"/>
                <w:sz w:val="24"/>
                <w:szCs w:val="24"/>
                <w:shd w:val="clear" w:color="auto" w:fill="FFFFFF"/>
                <w:lang w:eastAsia="ar-SA"/>
              </w:rPr>
              <w:t xml:space="preserve">устанавливать причинно-следственные связи. </w:t>
            </w:r>
            <w:r w:rsidRPr="00A151C8">
              <w:rPr>
                <w:rFonts w:ascii="Times New Roman" w:hAnsi="Times New Roman" w:cs="Times New Roman"/>
                <w:sz w:val="24"/>
                <w:szCs w:val="24"/>
                <w:lang w:eastAsia="ar-SA"/>
              </w:rPr>
              <w:br/>
            </w:r>
          </w:p>
          <w:p w:rsidR="002B3610" w:rsidRPr="00A151C8" w:rsidRDefault="002B3610" w:rsidP="00A151C8">
            <w:pPr>
              <w:tabs>
                <w:tab w:val="num" w:pos="176"/>
              </w:tabs>
              <w:suppressAutoHyphens/>
              <w:spacing w:after="0" w:line="240" w:lineRule="auto"/>
              <w:ind w:left="176" w:firstLine="284"/>
              <w:jc w:val="both"/>
              <w:rPr>
                <w:rFonts w:ascii="Times New Roman" w:hAnsi="Times New Roman" w:cs="Times New Roman"/>
                <w:i/>
                <w:iCs/>
                <w:sz w:val="24"/>
                <w:szCs w:val="24"/>
                <w:lang w:eastAsia="ar-SA"/>
              </w:rPr>
            </w:pPr>
            <w:r w:rsidRPr="00A151C8">
              <w:rPr>
                <w:rFonts w:ascii="Times New Roman" w:hAnsi="Times New Roman" w:cs="Times New Roman"/>
                <w:b/>
                <w:bCs/>
                <w:i/>
                <w:iCs/>
                <w:sz w:val="24"/>
                <w:szCs w:val="24"/>
                <w:lang w:eastAsia="ar-SA"/>
              </w:rPr>
              <w:t>3. Коммуникативные УУД</w:t>
            </w:r>
            <w:r w:rsidRPr="00A151C8">
              <w:rPr>
                <w:rFonts w:ascii="Times New Roman" w:hAnsi="Times New Roman" w:cs="Times New Roman"/>
                <w:i/>
                <w:iCs/>
                <w:sz w:val="24"/>
                <w:szCs w:val="24"/>
                <w:lang w:eastAsia="ar-SA"/>
              </w:rPr>
              <w:t>:</w:t>
            </w:r>
          </w:p>
          <w:p w:rsidR="002B3610" w:rsidRPr="00A151C8" w:rsidRDefault="002B3610" w:rsidP="00A151C8">
            <w:pPr>
              <w:numPr>
                <w:ilvl w:val="0"/>
                <w:numId w:val="6"/>
              </w:numPr>
              <w:tabs>
                <w:tab w:val="num" w:pos="176"/>
              </w:tabs>
              <w:suppressAutoHyphens/>
              <w:spacing w:after="0" w:line="240" w:lineRule="auto"/>
              <w:ind w:left="176" w:firstLine="284"/>
              <w:jc w:val="both"/>
              <w:rPr>
                <w:rFonts w:ascii="Times New Roman" w:hAnsi="Times New Roman" w:cs="Times New Roman"/>
                <w:i/>
                <w:iCs/>
                <w:sz w:val="24"/>
                <w:szCs w:val="24"/>
                <w:lang w:eastAsia="ar-SA"/>
              </w:rPr>
            </w:pPr>
            <w:r w:rsidRPr="00A151C8">
              <w:rPr>
                <w:rFonts w:ascii="Times New Roman" w:hAnsi="Times New Roman" w:cs="Times New Roman"/>
                <w:sz w:val="24"/>
                <w:szCs w:val="24"/>
                <w:shd w:val="clear" w:color="auto" w:fill="FFFFFF"/>
                <w:lang w:eastAsia="ar-SA"/>
              </w:rPr>
              <w:t>взаимодействие, ориентация на партнёра, сотрудничество и кооперация (в командных видах игры);</w:t>
            </w:r>
          </w:p>
          <w:p w:rsidR="002B3610" w:rsidRPr="00A151C8" w:rsidRDefault="002B3610" w:rsidP="00A151C8">
            <w:pPr>
              <w:numPr>
                <w:ilvl w:val="0"/>
                <w:numId w:val="6"/>
              </w:numPr>
              <w:tabs>
                <w:tab w:val="num" w:pos="176"/>
              </w:tabs>
              <w:suppressAutoHyphens/>
              <w:spacing w:after="0" w:line="240" w:lineRule="auto"/>
              <w:ind w:left="176" w:firstLine="284"/>
              <w:jc w:val="both"/>
              <w:rPr>
                <w:rFonts w:ascii="Times New Roman" w:hAnsi="Times New Roman" w:cs="Times New Roman"/>
                <w:sz w:val="24"/>
                <w:szCs w:val="24"/>
                <w:lang w:eastAsia="ar-SA"/>
              </w:rPr>
            </w:pPr>
            <w:r w:rsidRPr="00A151C8">
              <w:rPr>
                <w:rFonts w:ascii="Times New Roman" w:hAnsi="Times New Roman" w:cs="Times New Roman"/>
                <w:sz w:val="24"/>
                <w:szCs w:val="24"/>
                <w:shd w:val="clear" w:color="auto" w:fill="FFFFFF"/>
                <w:lang w:eastAsia="ar-SA"/>
              </w:rPr>
              <w:t xml:space="preserve">адекватно использовать коммуникативные средства для решения различных коммуникативных задач; </w:t>
            </w:r>
          </w:p>
          <w:p w:rsidR="002B3610" w:rsidRPr="00A151C8" w:rsidRDefault="002B3610" w:rsidP="00A151C8">
            <w:pPr>
              <w:numPr>
                <w:ilvl w:val="0"/>
                <w:numId w:val="6"/>
              </w:numPr>
              <w:tabs>
                <w:tab w:val="num" w:pos="176"/>
              </w:tabs>
              <w:suppressAutoHyphens/>
              <w:spacing w:after="0" w:line="240" w:lineRule="auto"/>
              <w:ind w:left="176" w:firstLine="284"/>
              <w:jc w:val="both"/>
              <w:rPr>
                <w:rFonts w:ascii="Times New Roman" w:hAnsi="Times New Roman" w:cs="Times New Roman"/>
                <w:sz w:val="24"/>
                <w:szCs w:val="24"/>
                <w:lang w:eastAsia="ar-SA"/>
              </w:rPr>
            </w:pPr>
            <w:r w:rsidRPr="00A151C8">
              <w:rPr>
                <w:rFonts w:ascii="Times New Roman" w:hAnsi="Times New Roman" w:cs="Times New Roman"/>
                <w:sz w:val="24"/>
                <w:szCs w:val="24"/>
                <w:shd w:val="clear" w:color="auto" w:fill="FFFFFF"/>
                <w:lang w:eastAsia="ar-SA"/>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2B3610" w:rsidRPr="00A151C8" w:rsidRDefault="002B3610" w:rsidP="00A151C8">
            <w:pPr>
              <w:numPr>
                <w:ilvl w:val="0"/>
                <w:numId w:val="6"/>
              </w:numPr>
              <w:tabs>
                <w:tab w:val="num" w:pos="176"/>
              </w:tabs>
              <w:suppressAutoHyphens/>
              <w:spacing w:after="0" w:line="240" w:lineRule="auto"/>
              <w:ind w:left="176" w:firstLine="284"/>
              <w:jc w:val="both"/>
              <w:rPr>
                <w:rFonts w:ascii="Times New Roman" w:hAnsi="Times New Roman" w:cs="Times New Roman"/>
                <w:sz w:val="24"/>
                <w:szCs w:val="24"/>
                <w:lang w:eastAsia="ar-SA"/>
              </w:rPr>
            </w:pPr>
            <w:r w:rsidRPr="00A151C8">
              <w:rPr>
                <w:rFonts w:ascii="Times New Roman" w:hAnsi="Times New Roman" w:cs="Times New Roman"/>
                <w:sz w:val="24"/>
                <w:szCs w:val="24"/>
                <w:shd w:val="clear" w:color="auto" w:fill="FFFFFF"/>
                <w:lang w:eastAsia="ar-SA"/>
              </w:rPr>
              <w:t>учитывать разные мнения и стремиться к координации различных позиций в сотрудничестве;</w:t>
            </w:r>
          </w:p>
          <w:p w:rsidR="002B3610" w:rsidRPr="00A151C8" w:rsidRDefault="002B3610" w:rsidP="00A151C8">
            <w:pPr>
              <w:numPr>
                <w:ilvl w:val="0"/>
                <w:numId w:val="6"/>
              </w:numPr>
              <w:tabs>
                <w:tab w:val="num" w:pos="176"/>
              </w:tabs>
              <w:suppressAutoHyphens/>
              <w:spacing w:after="0" w:line="240" w:lineRule="auto"/>
              <w:ind w:left="176" w:firstLine="284"/>
              <w:jc w:val="both"/>
              <w:rPr>
                <w:rFonts w:ascii="Times New Roman" w:hAnsi="Times New Roman" w:cs="Times New Roman"/>
                <w:sz w:val="24"/>
                <w:szCs w:val="24"/>
                <w:lang w:eastAsia="ar-SA"/>
              </w:rPr>
            </w:pPr>
            <w:r w:rsidRPr="00A151C8">
              <w:rPr>
                <w:rFonts w:ascii="Times New Roman" w:hAnsi="Times New Roman" w:cs="Times New Roman"/>
                <w:sz w:val="24"/>
                <w:szCs w:val="24"/>
                <w:shd w:val="clear" w:color="auto" w:fill="FFFFFF"/>
                <w:lang w:eastAsia="ar-SA"/>
              </w:rPr>
              <w:t>формулировать собственное мнение и позицию;</w:t>
            </w:r>
          </w:p>
          <w:p w:rsidR="002B3610" w:rsidRPr="00A151C8" w:rsidRDefault="002B3610" w:rsidP="00A151C8">
            <w:pPr>
              <w:numPr>
                <w:ilvl w:val="0"/>
                <w:numId w:val="6"/>
              </w:numPr>
              <w:tabs>
                <w:tab w:val="num" w:pos="176"/>
              </w:tabs>
              <w:suppressAutoHyphens/>
              <w:spacing w:after="0" w:line="240" w:lineRule="auto"/>
              <w:ind w:left="176" w:firstLine="284"/>
              <w:jc w:val="both"/>
              <w:rPr>
                <w:rFonts w:ascii="Times New Roman" w:hAnsi="Times New Roman" w:cs="Times New Roman"/>
                <w:sz w:val="24"/>
                <w:szCs w:val="24"/>
                <w:lang w:eastAsia="ar-SA"/>
              </w:rPr>
            </w:pPr>
            <w:r w:rsidRPr="00A151C8">
              <w:rPr>
                <w:rFonts w:ascii="Times New Roman" w:hAnsi="Times New Roman" w:cs="Times New Roman"/>
                <w:sz w:val="24"/>
                <w:szCs w:val="24"/>
                <w:shd w:val="clear" w:color="auto" w:fill="FFFFFF"/>
                <w:lang w:eastAsia="ar-SA"/>
              </w:rPr>
              <w:t>договариваться и приходить к общему решению в совместной</w:t>
            </w:r>
            <w:r w:rsidRPr="00A151C8">
              <w:rPr>
                <w:rFonts w:ascii="Times New Roman" w:hAnsi="Times New Roman" w:cs="Times New Roman"/>
                <w:sz w:val="24"/>
                <w:szCs w:val="24"/>
                <w:lang w:eastAsia="ar-SA"/>
              </w:rPr>
              <w:t xml:space="preserve"> </w:t>
            </w:r>
            <w:r w:rsidRPr="00A151C8">
              <w:rPr>
                <w:rFonts w:ascii="Times New Roman" w:hAnsi="Times New Roman" w:cs="Times New Roman"/>
                <w:sz w:val="24"/>
                <w:szCs w:val="24"/>
                <w:shd w:val="clear" w:color="auto" w:fill="FFFFFF"/>
                <w:lang w:eastAsia="ar-SA"/>
              </w:rPr>
              <w:t>деятельности, в том числе в ситуации столкновения интересов;</w:t>
            </w:r>
          </w:p>
          <w:p w:rsidR="002B3610" w:rsidRPr="00A151C8" w:rsidRDefault="002B3610" w:rsidP="00A151C8">
            <w:pPr>
              <w:numPr>
                <w:ilvl w:val="0"/>
                <w:numId w:val="6"/>
              </w:numPr>
              <w:tabs>
                <w:tab w:val="num" w:pos="176"/>
              </w:tabs>
              <w:suppressAutoHyphens/>
              <w:spacing w:after="0" w:line="240" w:lineRule="auto"/>
              <w:ind w:left="176" w:firstLine="284"/>
              <w:jc w:val="both"/>
              <w:rPr>
                <w:rFonts w:ascii="Times New Roman" w:hAnsi="Times New Roman" w:cs="Times New Roman"/>
                <w:sz w:val="24"/>
                <w:szCs w:val="24"/>
                <w:lang w:eastAsia="ar-SA"/>
              </w:rPr>
            </w:pPr>
            <w:r w:rsidRPr="00A151C8">
              <w:rPr>
                <w:rFonts w:ascii="Times New Roman" w:hAnsi="Times New Roman" w:cs="Times New Roman"/>
                <w:sz w:val="24"/>
                <w:szCs w:val="24"/>
                <w:lang w:eastAsia="ar-SA"/>
              </w:rPr>
              <w:t>совместно договариваться о правилах общения и поведения и следовать им;</w:t>
            </w:r>
          </w:p>
          <w:p w:rsidR="002B3610" w:rsidRPr="00A151C8" w:rsidRDefault="002B3610" w:rsidP="00A151C8">
            <w:pPr>
              <w:numPr>
                <w:ilvl w:val="0"/>
                <w:numId w:val="6"/>
              </w:numPr>
              <w:tabs>
                <w:tab w:val="num" w:pos="176"/>
              </w:tabs>
              <w:suppressAutoHyphens/>
              <w:spacing w:after="0" w:line="240" w:lineRule="auto"/>
              <w:ind w:left="176" w:firstLine="284"/>
              <w:jc w:val="both"/>
              <w:rPr>
                <w:rFonts w:ascii="Times New Roman" w:hAnsi="Times New Roman" w:cs="Times New Roman"/>
                <w:sz w:val="24"/>
                <w:szCs w:val="24"/>
                <w:lang w:eastAsia="ar-SA"/>
              </w:rPr>
            </w:pPr>
            <w:r w:rsidRPr="00A151C8">
              <w:rPr>
                <w:rFonts w:ascii="Times New Roman" w:hAnsi="Times New Roman" w:cs="Times New Roman"/>
                <w:sz w:val="24"/>
                <w:szCs w:val="24"/>
                <w:lang w:eastAsia="ar-SA"/>
              </w:rPr>
              <w:t>учиться выполнять различные роли в группе.</w:t>
            </w:r>
          </w:p>
          <w:p w:rsidR="002B3610" w:rsidRPr="0092081B" w:rsidRDefault="002B3610" w:rsidP="00B5053C">
            <w:pPr>
              <w:widowControl w:val="0"/>
              <w:autoSpaceDE w:val="0"/>
              <w:autoSpaceDN w:val="0"/>
              <w:adjustRightInd w:val="0"/>
              <w:spacing w:after="129" w:line="360" w:lineRule="auto"/>
              <w:rPr>
                <w:rFonts w:ascii="Times New Roman" w:eastAsia="@Arial Unicode MS" w:hAnsi="Times New Roman"/>
                <w:b/>
                <w:bCs/>
                <w:color w:val="000000"/>
                <w:sz w:val="24"/>
                <w:szCs w:val="24"/>
                <w:lang w:eastAsia="ru-RU"/>
              </w:rPr>
            </w:pPr>
          </w:p>
        </w:tc>
        <w:tc>
          <w:tcPr>
            <w:tcW w:w="4962" w:type="dxa"/>
          </w:tcPr>
          <w:p w:rsidR="002B3610" w:rsidRPr="00A151C8" w:rsidRDefault="002B3610" w:rsidP="00A151C8">
            <w:pPr>
              <w:spacing w:after="0" w:line="240" w:lineRule="auto"/>
              <w:ind w:firstLine="709"/>
              <w:jc w:val="both"/>
              <w:rPr>
                <w:rFonts w:ascii="Times New Roman" w:hAnsi="Times New Roman" w:cs="Times New Roman"/>
                <w:sz w:val="24"/>
                <w:szCs w:val="24"/>
                <w:lang w:eastAsia="ar-SA"/>
              </w:rPr>
            </w:pPr>
            <w:r w:rsidRPr="00A151C8">
              <w:rPr>
                <w:rFonts w:ascii="Times New Roman" w:hAnsi="Times New Roman" w:cs="Times New Roman"/>
                <w:b/>
                <w:bCs/>
                <w:sz w:val="24"/>
                <w:szCs w:val="24"/>
                <w:lang w:eastAsia="ar-SA"/>
              </w:rPr>
              <w:lastRenderedPageBreak/>
              <w:t>Личностными результатами</w:t>
            </w:r>
            <w:r w:rsidRPr="00A151C8">
              <w:rPr>
                <w:rFonts w:ascii="Times New Roman" w:hAnsi="Times New Roman" w:cs="Times New Roman"/>
                <w:sz w:val="24"/>
                <w:szCs w:val="24"/>
                <w:lang w:eastAsia="ar-SA"/>
              </w:rPr>
              <w:t xml:space="preserve"> программы внеурочной деятельности по спортивно-оздоровительному направлению «Подвижные </w:t>
            </w:r>
            <w:proofErr w:type="gramStart"/>
            <w:r w:rsidRPr="00A151C8">
              <w:rPr>
                <w:rFonts w:ascii="Times New Roman" w:hAnsi="Times New Roman" w:cs="Times New Roman"/>
                <w:sz w:val="24"/>
                <w:szCs w:val="24"/>
                <w:lang w:eastAsia="ar-SA"/>
              </w:rPr>
              <w:t>игры»  является</w:t>
            </w:r>
            <w:proofErr w:type="gramEnd"/>
            <w:r w:rsidRPr="00A151C8">
              <w:rPr>
                <w:rFonts w:ascii="Times New Roman" w:hAnsi="Times New Roman" w:cs="Times New Roman"/>
                <w:sz w:val="24"/>
                <w:szCs w:val="24"/>
                <w:lang w:eastAsia="ar-SA"/>
              </w:rPr>
              <w:t xml:space="preserve"> формирование следующих умений:</w:t>
            </w:r>
          </w:p>
          <w:p w:rsidR="002B3610" w:rsidRPr="00A151C8" w:rsidRDefault="002B3610" w:rsidP="00A151C8">
            <w:pPr>
              <w:tabs>
                <w:tab w:val="left" w:pos="176"/>
                <w:tab w:val="left" w:pos="743"/>
              </w:tabs>
              <w:spacing w:after="0" w:line="240" w:lineRule="auto"/>
              <w:ind w:left="318" w:firstLine="141"/>
              <w:jc w:val="both"/>
              <w:rPr>
                <w:rFonts w:ascii="Times New Roman" w:hAnsi="Times New Roman" w:cs="Times New Roman"/>
                <w:sz w:val="24"/>
                <w:szCs w:val="24"/>
                <w:lang w:eastAsia="ar-SA"/>
              </w:rPr>
            </w:pPr>
          </w:p>
          <w:p w:rsidR="002B3610" w:rsidRPr="00A151C8" w:rsidRDefault="002B3610" w:rsidP="00A151C8">
            <w:pPr>
              <w:numPr>
                <w:ilvl w:val="0"/>
                <w:numId w:val="8"/>
              </w:numPr>
              <w:tabs>
                <w:tab w:val="clear" w:pos="786"/>
                <w:tab w:val="left" w:pos="176"/>
                <w:tab w:val="num" w:pos="459"/>
                <w:tab w:val="left" w:pos="743"/>
              </w:tabs>
              <w:suppressAutoHyphens/>
              <w:spacing w:after="0" w:line="240" w:lineRule="auto"/>
              <w:ind w:left="318" w:firstLine="141"/>
              <w:jc w:val="both"/>
              <w:rPr>
                <w:rFonts w:ascii="Times New Roman" w:hAnsi="Times New Roman" w:cs="Times New Roman"/>
                <w:sz w:val="24"/>
                <w:szCs w:val="24"/>
                <w:lang w:eastAsia="ar-SA"/>
              </w:rPr>
            </w:pPr>
            <w:r w:rsidRPr="00A151C8">
              <w:rPr>
                <w:rFonts w:ascii="Times New Roman" w:hAnsi="Times New Roman" w:cs="Times New Roman"/>
                <w:sz w:val="24"/>
                <w:szCs w:val="24"/>
                <w:shd w:val="clear" w:color="auto" w:fill="FFFFFF"/>
                <w:lang w:eastAsia="ar-SA"/>
              </w:rPr>
              <w:t>целостный, социально ориентированный взгляд на мир;</w:t>
            </w:r>
          </w:p>
          <w:p w:rsidR="002B3610" w:rsidRPr="00A151C8" w:rsidRDefault="002B3610" w:rsidP="00A151C8">
            <w:pPr>
              <w:numPr>
                <w:ilvl w:val="0"/>
                <w:numId w:val="8"/>
              </w:numPr>
              <w:tabs>
                <w:tab w:val="left" w:pos="176"/>
                <w:tab w:val="left" w:pos="743"/>
              </w:tabs>
              <w:suppressAutoHyphens/>
              <w:spacing w:after="0" w:line="240" w:lineRule="auto"/>
              <w:ind w:left="318" w:firstLine="141"/>
              <w:jc w:val="both"/>
              <w:rPr>
                <w:rFonts w:ascii="Times New Roman" w:hAnsi="Times New Roman" w:cs="Times New Roman"/>
                <w:sz w:val="24"/>
                <w:szCs w:val="24"/>
                <w:lang w:eastAsia="ar-SA"/>
              </w:rPr>
            </w:pPr>
            <w:r w:rsidRPr="00A151C8">
              <w:rPr>
                <w:rFonts w:ascii="Times New Roman" w:hAnsi="Times New Roman" w:cs="Times New Roman"/>
                <w:sz w:val="24"/>
                <w:szCs w:val="24"/>
                <w:shd w:val="clear" w:color="auto" w:fill="FFFFFF"/>
                <w:lang w:eastAsia="ar-SA"/>
              </w:rPr>
              <w:t>ориентация на успех в учебной деятельности и понимание его причин;</w:t>
            </w:r>
          </w:p>
          <w:p w:rsidR="002B3610" w:rsidRPr="00A151C8" w:rsidRDefault="002B3610" w:rsidP="00A151C8">
            <w:pPr>
              <w:numPr>
                <w:ilvl w:val="0"/>
                <w:numId w:val="8"/>
              </w:numPr>
              <w:tabs>
                <w:tab w:val="left" w:pos="176"/>
                <w:tab w:val="left" w:pos="743"/>
              </w:tabs>
              <w:suppressAutoHyphens/>
              <w:spacing w:after="0" w:line="240" w:lineRule="auto"/>
              <w:ind w:left="318" w:firstLine="141"/>
              <w:jc w:val="both"/>
              <w:rPr>
                <w:rFonts w:ascii="Times New Roman" w:hAnsi="Times New Roman" w:cs="Times New Roman"/>
                <w:sz w:val="24"/>
                <w:szCs w:val="24"/>
                <w:lang w:eastAsia="ar-SA"/>
              </w:rPr>
            </w:pPr>
            <w:r w:rsidRPr="00A151C8">
              <w:rPr>
                <w:rFonts w:ascii="Times New Roman" w:hAnsi="Times New Roman" w:cs="Times New Roman"/>
                <w:sz w:val="24"/>
                <w:szCs w:val="24"/>
                <w:shd w:val="clear" w:color="auto" w:fill="FFFFFF"/>
                <w:lang w:eastAsia="ar-SA"/>
              </w:rPr>
              <w:t>способность к самооценке на основе критерия успешной деятельности;</w:t>
            </w:r>
          </w:p>
          <w:p w:rsidR="002B3610" w:rsidRPr="00A151C8" w:rsidRDefault="002B3610" w:rsidP="00A151C8">
            <w:pPr>
              <w:numPr>
                <w:ilvl w:val="0"/>
                <w:numId w:val="8"/>
              </w:numPr>
              <w:tabs>
                <w:tab w:val="left" w:pos="176"/>
                <w:tab w:val="left" w:pos="743"/>
              </w:tabs>
              <w:suppressAutoHyphens/>
              <w:spacing w:after="0" w:line="240" w:lineRule="auto"/>
              <w:ind w:left="318" w:firstLine="141"/>
              <w:jc w:val="both"/>
              <w:rPr>
                <w:rFonts w:ascii="Times New Roman" w:hAnsi="Times New Roman" w:cs="Times New Roman"/>
                <w:sz w:val="24"/>
                <w:szCs w:val="24"/>
                <w:lang w:eastAsia="ar-SA"/>
              </w:rPr>
            </w:pPr>
            <w:r w:rsidRPr="00A151C8">
              <w:rPr>
                <w:rFonts w:ascii="Times New Roman" w:hAnsi="Times New Roman" w:cs="Times New Roman"/>
                <w:sz w:val="24"/>
                <w:szCs w:val="24"/>
                <w:lang w:eastAsia="ar-SA"/>
              </w:rPr>
              <w:t>активно включаться в общение и взаимодействие со сверстниками на принципах уважения и доброжелательности, взаимопомощи и сопереживания;</w:t>
            </w:r>
          </w:p>
          <w:p w:rsidR="002B3610" w:rsidRPr="00A151C8" w:rsidRDefault="002B3610" w:rsidP="00A151C8">
            <w:pPr>
              <w:numPr>
                <w:ilvl w:val="0"/>
                <w:numId w:val="8"/>
              </w:numPr>
              <w:tabs>
                <w:tab w:val="left" w:pos="176"/>
                <w:tab w:val="left" w:pos="743"/>
              </w:tabs>
              <w:suppressAutoHyphens/>
              <w:spacing w:after="0" w:line="240" w:lineRule="auto"/>
              <w:ind w:left="318" w:firstLine="141"/>
              <w:jc w:val="both"/>
              <w:rPr>
                <w:rFonts w:ascii="Times New Roman" w:hAnsi="Times New Roman" w:cs="Times New Roman"/>
                <w:sz w:val="24"/>
                <w:szCs w:val="24"/>
                <w:lang w:eastAsia="ar-SA"/>
              </w:rPr>
            </w:pPr>
            <w:r w:rsidRPr="00A151C8">
              <w:rPr>
                <w:rFonts w:ascii="Times New Roman" w:hAnsi="Times New Roman" w:cs="Times New Roman"/>
                <w:sz w:val="24"/>
                <w:szCs w:val="24"/>
                <w:lang w:eastAsia="ar-SA"/>
              </w:rPr>
              <w:t xml:space="preserve"> проявлять дисциплинированность, трудолюбие и упорство в достижении поставленных целей; </w:t>
            </w:r>
          </w:p>
          <w:p w:rsidR="002B3610" w:rsidRPr="00A151C8" w:rsidRDefault="002B3610" w:rsidP="00A151C8">
            <w:pPr>
              <w:numPr>
                <w:ilvl w:val="0"/>
                <w:numId w:val="7"/>
              </w:numPr>
              <w:shd w:val="clear" w:color="auto" w:fill="FFFFFF"/>
              <w:tabs>
                <w:tab w:val="left" w:pos="176"/>
                <w:tab w:val="left" w:pos="743"/>
              </w:tabs>
              <w:spacing w:after="0" w:line="240" w:lineRule="auto"/>
              <w:ind w:left="318" w:firstLine="141"/>
              <w:jc w:val="both"/>
              <w:rPr>
                <w:rFonts w:ascii="Arial" w:hAnsi="Arial" w:cs="Arial"/>
                <w:sz w:val="24"/>
                <w:szCs w:val="24"/>
                <w:lang w:eastAsia="ru-RU"/>
              </w:rPr>
            </w:pPr>
            <w:r w:rsidRPr="00A151C8">
              <w:rPr>
                <w:rFonts w:ascii="Times New Roman" w:hAnsi="Times New Roman" w:cs="Times New Roman"/>
                <w:sz w:val="24"/>
                <w:szCs w:val="24"/>
                <w:lang w:eastAsia="ru-RU"/>
              </w:rPr>
              <w:t>освоение моральных норм помощи тем, кто в ней нуждается, готовности принять на себя ответственность;</w:t>
            </w:r>
          </w:p>
          <w:p w:rsidR="002B3610" w:rsidRPr="00A151C8" w:rsidRDefault="002B3610" w:rsidP="00A151C8">
            <w:pPr>
              <w:numPr>
                <w:ilvl w:val="0"/>
                <w:numId w:val="7"/>
              </w:numPr>
              <w:shd w:val="clear" w:color="auto" w:fill="FFFFFF"/>
              <w:tabs>
                <w:tab w:val="left" w:pos="176"/>
                <w:tab w:val="left" w:pos="743"/>
              </w:tabs>
              <w:spacing w:after="0" w:line="240" w:lineRule="auto"/>
              <w:ind w:left="318" w:firstLine="141"/>
              <w:jc w:val="both"/>
              <w:rPr>
                <w:rFonts w:ascii="Arial" w:hAnsi="Arial" w:cs="Arial"/>
                <w:sz w:val="24"/>
                <w:szCs w:val="24"/>
                <w:lang w:eastAsia="ru-RU"/>
              </w:rPr>
            </w:pPr>
            <w:r w:rsidRPr="00A151C8">
              <w:rPr>
                <w:rFonts w:ascii="Times New Roman" w:hAnsi="Times New Roman" w:cs="Times New Roman"/>
                <w:sz w:val="24"/>
                <w:szCs w:val="24"/>
                <w:lang w:eastAsia="ru-RU"/>
              </w:rPr>
              <w:t xml:space="preserve">развитие мотивации достижения и готовности к преодолению трудностей на </w:t>
            </w:r>
            <w:r w:rsidRPr="00A151C8">
              <w:rPr>
                <w:rFonts w:ascii="Times New Roman" w:hAnsi="Times New Roman" w:cs="Times New Roman"/>
                <w:sz w:val="24"/>
                <w:szCs w:val="24"/>
                <w:lang w:eastAsia="ru-RU"/>
              </w:rPr>
              <w:lastRenderedPageBreak/>
              <w:t xml:space="preserve">основе конструктивных стратегий </w:t>
            </w:r>
            <w:proofErr w:type="spellStart"/>
            <w:r w:rsidRPr="00A151C8">
              <w:rPr>
                <w:rFonts w:ascii="Times New Roman" w:hAnsi="Times New Roman" w:cs="Times New Roman"/>
                <w:sz w:val="24"/>
                <w:szCs w:val="24"/>
                <w:lang w:eastAsia="ru-RU"/>
              </w:rPr>
              <w:t>совладания</w:t>
            </w:r>
            <w:proofErr w:type="spellEnd"/>
            <w:r w:rsidRPr="00A151C8">
              <w:rPr>
                <w:rFonts w:ascii="Times New Roman" w:hAnsi="Times New Roman" w:cs="Times New Roman"/>
                <w:sz w:val="24"/>
                <w:szCs w:val="24"/>
                <w:lang w:eastAsia="ru-RU"/>
              </w:rPr>
              <w:t xml:space="preserve"> и умения мобилизовать свои личностные и физические ресурсы стрессоустойчивости;</w:t>
            </w:r>
          </w:p>
          <w:p w:rsidR="002B3610" w:rsidRPr="00A151C8" w:rsidRDefault="002B3610" w:rsidP="00A151C8">
            <w:pPr>
              <w:numPr>
                <w:ilvl w:val="0"/>
                <w:numId w:val="7"/>
              </w:numPr>
              <w:shd w:val="clear" w:color="auto" w:fill="FFFFFF"/>
              <w:tabs>
                <w:tab w:val="left" w:pos="176"/>
                <w:tab w:val="left" w:pos="743"/>
              </w:tabs>
              <w:spacing w:after="0" w:line="240" w:lineRule="auto"/>
              <w:ind w:left="318" w:firstLine="141"/>
              <w:jc w:val="both"/>
              <w:rPr>
                <w:rFonts w:ascii="Arial" w:hAnsi="Arial" w:cs="Arial"/>
                <w:sz w:val="24"/>
                <w:szCs w:val="24"/>
                <w:lang w:eastAsia="ru-RU"/>
              </w:rPr>
            </w:pPr>
            <w:r w:rsidRPr="00A151C8">
              <w:rPr>
                <w:rFonts w:ascii="Times New Roman" w:hAnsi="Times New Roman" w:cs="Times New Roman"/>
                <w:sz w:val="24"/>
                <w:szCs w:val="24"/>
                <w:lang w:eastAsia="ru-RU"/>
              </w:rPr>
              <w:t>освоение правил здорового и безопасного образа жизни.</w:t>
            </w:r>
          </w:p>
          <w:p w:rsidR="002B3610" w:rsidRPr="0092081B" w:rsidRDefault="002B3610" w:rsidP="00A151C8">
            <w:pPr>
              <w:spacing w:after="0" w:line="360" w:lineRule="auto"/>
              <w:rPr>
                <w:rFonts w:ascii="Times New Roman" w:hAnsi="Times New Roman" w:cs="Times New Roman"/>
                <w:sz w:val="24"/>
                <w:szCs w:val="24"/>
              </w:rPr>
            </w:pPr>
          </w:p>
        </w:tc>
      </w:tr>
    </w:tbl>
    <w:p w:rsidR="002B3610" w:rsidRPr="0092081B" w:rsidRDefault="002B3610" w:rsidP="00A151C8">
      <w:pPr>
        <w:rPr>
          <w:rFonts w:ascii="Times New Roman" w:hAnsi="Times New Roman" w:cs="Times New Roman"/>
          <w:sz w:val="24"/>
          <w:szCs w:val="24"/>
        </w:rPr>
      </w:pPr>
      <w:r w:rsidRPr="0092081B">
        <w:rPr>
          <w:rFonts w:ascii="Times New Roman" w:hAnsi="Times New Roman" w:cs="Times New Roman"/>
          <w:sz w:val="24"/>
          <w:szCs w:val="24"/>
        </w:rPr>
        <w:lastRenderedPageBreak/>
        <w:t xml:space="preserve">                                </w:t>
      </w:r>
    </w:p>
    <w:p w:rsidR="002B3610" w:rsidRPr="0092081B" w:rsidRDefault="002B3610" w:rsidP="00A151C8">
      <w:pPr>
        <w:shd w:val="clear" w:color="auto" w:fill="FFFFFF"/>
        <w:spacing w:after="0" w:line="240" w:lineRule="auto"/>
        <w:ind w:right="567"/>
        <w:rPr>
          <w:rFonts w:ascii="Times New Roman" w:hAnsi="Times New Roman" w:cs="Times New Roman"/>
          <w:i/>
          <w:iCs/>
          <w:sz w:val="24"/>
          <w:szCs w:val="24"/>
        </w:rPr>
      </w:pPr>
    </w:p>
    <w:p w:rsidR="002B3610" w:rsidRDefault="002B3610" w:rsidP="00A151C8">
      <w:pPr>
        <w:shd w:val="clear" w:color="auto" w:fill="FFFFFF"/>
        <w:spacing w:after="0" w:line="240" w:lineRule="auto"/>
        <w:ind w:right="567"/>
        <w:rPr>
          <w:rFonts w:ascii="Times New Roman" w:hAnsi="Times New Roman" w:cs="Times New Roman"/>
          <w:i/>
          <w:iCs/>
          <w:sz w:val="24"/>
          <w:szCs w:val="24"/>
        </w:rPr>
      </w:pPr>
      <w:r w:rsidRPr="0092081B">
        <w:rPr>
          <w:rFonts w:ascii="Times New Roman" w:hAnsi="Times New Roman" w:cs="Times New Roman"/>
          <w:i/>
          <w:iCs/>
          <w:sz w:val="24"/>
          <w:szCs w:val="24"/>
        </w:rPr>
        <w:t xml:space="preserve">                                                                         </w:t>
      </w:r>
    </w:p>
    <w:p w:rsidR="002B3610" w:rsidRDefault="002B3610" w:rsidP="00A151C8">
      <w:pPr>
        <w:shd w:val="clear" w:color="auto" w:fill="FFFFFF"/>
        <w:spacing w:after="0" w:line="240" w:lineRule="auto"/>
        <w:ind w:right="567"/>
        <w:rPr>
          <w:rFonts w:ascii="Times New Roman" w:hAnsi="Times New Roman" w:cs="Times New Roman"/>
          <w:i/>
          <w:iCs/>
          <w:sz w:val="24"/>
          <w:szCs w:val="24"/>
        </w:rPr>
      </w:pPr>
    </w:p>
    <w:p w:rsidR="002B3610" w:rsidRDefault="002B3610" w:rsidP="00A151C8">
      <w:pPr>
        <w:shd w:val="clear" w:color="auto" w:fill="FFFFFF"/>
        <w:spacing w:after="0" w:line="240" w:lineRule="auto"/>
        <w:ind w:right="567"/>
        <w:rPr>
          <w:rFonts w:ascii="Times New Roman" w:hAnsi="Times New Roman" w:cs="Times New Roman"/>
          <w:i/>
          <w:iCs/>
          <w:sz w:val="24"/>
          <w:szCs w:val="24"/>
        </w:rPr>
      </w:pPr>
    </w:p>
    <w:p w:rsidR="002B3610" w:rsidRDefault="002B3610" w:rsidP="00A151C8">
      <w:pPr>
        <w:shd w:val="clear" w:color="auto" w:fill="FFFFFF"/>
        <w:spacing w:after="0" w:line="240" w:lineRule="auto"/>
        <w:ind w:right="567"/>
        <w:rPr>
          <w:rFonts w:ascii="Times New Roman" w:hAnsi="Times New Roman" w:cs="Times New Roman"/>
          <w:i/>
          <w:iCs/>
          <w:sz w:val="24"/>
          <w:szCs w:val="24"/>
        </w:rPr>
      </w:pPr>
    </w:p>
    <w:p w:rsidR="002B3610" w:rsidRDefault="002B3610" w:rsidP="00A151C8">
      <w:pPr>
        <w:shd w:val="clear" w:color="auto" w:fill="FFFFFF"/>
        <w:spacing w:after="0" w:line="240" w:lineRule="auto"/>
        <w:ind w:right="567"/>
        <w:rPr>
          <w:rFonts w:ascii="Times New Roman" w:hAnsi="Times New Roman" w:cs="Times New Roman"/>
          <w:i/>
          <w:iCs/>
          <w:sz w:val="24"/>
          <w:szCs w:val="24"/>
        </w:rPr>
      </w:pPr>
    </w:p>
    <w:p w:rsidR="002B3610" w:rsidRDefault="002B3610" w:rsidP="00A151C8">
      <w:pPr>
        <w:shd w:val="clear" w:color="auto" w:fill="FFFFFF"/>
        <w:spacing w:after="0" w:line="240" w:lineRule="auto"/>
        <w:ind w:right="567"/>
        <w:rPr>
          <w:rFonts w:ascii="Times New Roman" w:hAnsi="Times New Roman" w:cs="Times New Roman"/>
          <w:i/>
          <w:iCs/>
          <w:sz w:val="24"/>
          <w:szCs w:val="24"/>
        </w:rPr>
      </w:pPr>
    </w:p>
    <w:p w:rsidR="002B3610" w:rsidRDefault="002B3610" w:rsidP="00A151C8">
      <w:pPr>
        <w:shd w:val="clear" w:color="auto" w:fill="FFFFFF"/>
        <w:spacing w:after="0" w:line="240" w:lineRule="auto"/>
        <w:ind w:right="567"/>
        <w:rPr>
          <w:rFonts w:ascii="Times New Roman" w:hAnsi="Times New Roman" w:cs="Times New Roman"/>
          <w:i/>
          <w:iCs/>
          <w:sz w:val="24"/>
          <w:szCs w:val="24"/>
        </w:rPr>
      </w:pPr>
    </w:p>
    <w:p w:rsidR="002B3610" w:rsidRDefault="002B3610" w:rsidP="00A151C8">
      <w:pPr>
        <w:shd w:val="clear" w:color="auto" w:fill="FFFFFF"/>
        <w:spacing w:after="0" w:line="240" w:lineRule="auto"/>
        <w:ind w:right="567"/>
        <w:rPr>
          <w:rFonts w:ascii="Times New Roman" w:hAnsi="Times New Roman" w:cs="Times New Roman"/>
          <w:i/>
          <w:iCs/>
          <w:sz w:val="24"/>
          <w:szCs w:val="24"/>
        </w:rPr>
      </w:pPr>
    </w:p>
    <w:p w:rsidR="002B3610" w:rsidRDefault="002B3610" w:rsidP="00A151C8">
      <w:pPr>
        <w:shd w:val="clear" w:color="auto" w:fill="FFFFFF"/>
        <w:spacing w:after="0" w:line="240" w:lineRule="auto"/>
        <w:ind w:right="567"/>
        <w:rPr>
          <w:rFonts w:ascii="Times New Roman" w:hAnsi="Times New Roman" w:cs="Times New Roman"/>
          <w:i/>
          <w:iCs/>
          <w:sz w:val="24"/>
          <w:szCs w:val="24"/>
        </w:rPr>
      </w:pPr>
    </w:p>
    <w:p w:rsidR="002B3610" w:rsidRDefault="002B3610" w:rsidP="00A151C8">
      <w:pPr>
        <w:shd w:val="clear" w:color="auto" w:fill="FFFFFF"/>
        <w:spacing w:after="0" w:line="240" w:lineRule="auto"/>
        <w:ind w:right="567"/>
        <w:rPr>
          <w:rFonts w:ascii="Times New Roman" w:hAnsi="Times New Roman" w:cs="Times New Roman"/>
          <w:i/>
          <w:iCs/>
          <w:sz w:val="24"/>
          <w:szCs w:val="24"/>
        </w:rPr>
      </w:pPr>
    </w:p>
    <w:p w:rsidR="002B3610" w:rsidRPr="0092081B" w:rsidRDefault="002B3610" w:rsidP="0092081B">
      <w:pPr>
        <w:shd w:val="clear" w:color="auto" w:fill="FFFFFF"/>
        <w:spacing w:after="0" w:line="240" w:lineRule="auto"/>
        <w:ind w:right="567"/>
        <w:jc w:val="center"/>
        <w:rPr>
          <w:rFonts w:ascii="Times New Roman" w:hAnsi="Times New Roman" w:cs="Times New Roman"/>
          <w:b/>
          <w:bCs/>
          <w:sz w:val="28"/>
          <w:szCs w:val="28"/>
        </w:rPr>
      </w:pPr>
      <w:r w:rsidRPr="0092081B">
        <w:rPr>
          <w:rFonts w:ascii="Times New Roman" w:hAnsi="Times New Roman" w:cs="Times New Roman"/>
          <w:b/>
          <w:bCs/>
          <w:sz w:val="28"/>
          <w:szCs w:val="28"/>
        </w:rPr>
        <w:t>Содержание учебного предмета</w:t>
      </w:r>
    </w:p>
    <w:p w:rsidR="002B3610" w:rsidRPr="0092081B" w:rsidRDefault="002B3610" w:rsidP="00A151C8">
      <w:pPr>
        <w:shd w:val="clear" w:color="auto" w:fill="FFFFFF"/>
        <w:spacing w:after="0" w:line="240" w:lineRule="auto"/>
        <w:ind w:right="567"/>
        <w:rPr>
          <w:rFonts w:ascii="Times New Roman" w:hAnsi="Times New Roman" w:cs="Times New Roman"/>
          <w:i/>
          <w:iCs/>
          <w:sz w:val="24"/>
          <w:szCs w:val="24"/>
        </w:rPr>
      </w:pPr>
    </w:p>
    <w:tbl>
      <w:tblPr>
        <w:tblW w:w="136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9922"/>
        <w:gridCol w:w="1134"/>
      </w:tblGrid>
      <w:tr w:rsidR="002B3610" w:rsidRPr="0092081B">
        <w:tc>
          <w:tcPr>
            <w:tcW w:w="2552" w:type="dxa"/>
          </w:tcPr>
          <w:p w:rsidR="002B3610" w:rsidRPr="0092081B" w:rsidRDefault="002B3610" w:rsidP="00B5053C">
            <w:pPr>
              <w:spacing w:after="0" w:line="240" w:lineRule="auto"/>
              <w:jc w:val="center"/>
              <w:rPr>
                <w:rFonts w:ascii="Times New Roman" w:hAnsi="Times New Roman" w:cs="Times New Roman"/>
                <w:sz w:val="24"/>
                <w:szCs w:val="24"/>
              </w:rPr>
            </w:pPr>
            <w:r w:rsidRPr="0092081B">
              <w:rPr>
                <w:rFonts w:ascii="Times New Roman" w:hAnsi="Times New Roman" w:cs="Times New Roman"/>
                <w:sz w:val="24"/>
                <w:szCs w:val="24"/>
              </w:rPr>
              <w:t>Название раздела</w:t>
            </w:r>
          </w:p>
        </w:tc>
        <w:tc>
          <w:tcPr>
            <w:tcW w:w="9922" w:type="dxa"/>
          </w:tcPr>
          <w:p w:rsidR="002B3610" w:rsidRPr="0092081B" w:rsidRDefault="002B3610" w:rsidP="00B5053C">
            <w:pPr>
              <w:spacing w:after="0" w:line="240" w:lineRule="auto"/>
              <w:rPr>
                <w:rFonts w:ascii="Times New Roman" w:hAnsi="Times New Roman" w:cs="Times New Roman"/>
                <w:sz w:val="24"/>
                <w:szCs w:val="24"/>
              </w:rPr>
            </w:pPr>
            <w:r w:rsidRPr="0092081B">
              <w:rPr>
                <w:rFonts w:ascii="Times New Roman" w:hAnsi="Times New Roman" w:cs="Times New Roman"/>
                <w:sz w:val="24"/>
                <w:szCs w:val="24"/>
              </w:rPr>
              <w:t xml:space="preserve">                                                    Краткое содержание</w:t>
            </w:r>
          </w:p>
        </w:tc>
        <w:tc>
          <w:tcPr>
            <w:tcW w:w="1134" w:type="dxa"/>
          </w:tcPr>
          <w:p w:rsidR="002B3610" w:rsidRPr="0092081B" w:rsidRDefault="002B3610" w:rsidP="00B5053C">
            <w:pPr>
              <w:spacing w:after="0" w:line="240" w:lineRule="auto"/>
              <w:rPr>
                <w:rFonts w:ascii="Times New Roman" w:hAnsi="Times New Roman" w:cs="Times New Roman"/>
                <w:sz w:val="24"/>
                <w:szCs w:val="24"/>
              </w:rPr>
            </w:pPr>
            <w:r w:rsidRPr="0092081B">
              <w:rPr>
                <w:rFonts w:ascii="Times New Roman" w:hAnsi="Times New Roman" w:cs="Times New Roman"/>
                <w:sz w:val="24"/>
                <w:szCs w:val="24"/>
                <w:lang w:eastAsia="ru-RU"/>
              </w:rPr>
              <w:t>Количество часов</w:t>
            </w:r>
          </w:p>
        </w:tc>
      </w:tr>
      <w:tr w:rsidR="002B3610" w:rsidRPr="0092081B">
        <w:tc>
          <w:tcPr>
            <w:tcW w:w="2552" w:type="dxa"/>
          </w:tcPr>
          <w:p w:rsidR="002B3610" w:rsidRPr="0092081B" w:rsidRDefault="002B3610" w:rsidP="00B5053C">
            <w:pPr>
              <w:spacing w:after="0" w:line="240" w:lineRule="auto"/>
              <w:rPr>
                <w:rFonts w:ascii="Times New Roman" w:hAnsi="Times New Roman" w:cs="Times New Roman"/>
                <w:sz w:val="24"/>
                <w:szCs w:val="24"/>
              </w:rPr>
            </w:pPr>
            <w:r w:rsidRPr="0092081B">
              <w:rPr>
                <w:rFonts w:ascii="Times New Roman" w:hAnsi="Times New Roman" w:cs="Times New Roman"/>
                <w:b/>
                <w:bCs/>
                <w:sz w:val="24"/>
                <w:szCs w:val="24"/>
                <w:lang w:eastAsia="ar-SA"/>
              </w:rPr>
              <w:t>Здоровый образ жизни</w:t>
            </w:r>
          </w:p>
        </w:tc>
        <w:tc>
          <w:tcPr>
            <w:tcW w:w="9922" w:type="dxa"/>
          </w:tcPr>
          <w:p w:rsidR="002B3610" w:rsidRPr="0092081B" w:rsidRDefault="002B3610" w:rsidP="00B5053C">
            <w:pPr>
              <w:spacing w:after="0" w:line="240" w:lineRule="auto"/>
              <w:rPr>
                <w:rFonts w:ascii="Times New Roman" w:hAnsi="Times New Roman" w:cs="Times New Roman"/>
                <w:sz w:val="24"/>
                <w:szCs w:val="24"/>
                <w:lang w:eastAsia="ru-RU"/>
              </w:rPr>
            </w:pPr>
            <w:r w:rsidRPr="0092081B">
              <w:rPr>
                <w:rFonts w:ascii="Times New Roman" w:hAnsi="Times New Roman" w:cs="Times New Roman"/>
                <w:sz w:val="24"/>
                <w:szCs w:val="24"/>
                <w:lang w:eastAsia="ru-RU"/>
              </w:rPr>
              <w:t xml:space="preserve">Вводный урок. </w:t>
            </w:r>
            <w:r w:rsidRPr="0092081B">
              <w:rPr>
                <w:rFonts w:ascii="Times New Roman" w:hAnsi="Times New Roman" w:cs="Times New Roman"/>
                <w:sz w:val="24"/>
                <w:szCs w:val="24"/>
                <w:lang w:eastAsia="ar-SA"/>
              </w:rPr>
              <w:t>Беседа о здоровом образе жизни.</w:t>
            </w:r>
          </w:p>
          <w:p w:rsidR="002B3610" w:rsidRPr="0092081B" w:rsidRDefault="002B3610" w:rsidP="00B5053C">
            <w:pPr>
              <w:spacing w:after="0" w:line="240" w:lineRule="auto"/>
              <w:rPr>
                <w:rFonts w:ascii="Times New Roman" w:hAnsi="Times New Roman" w:cs="Times New Roman"/>
                <w:sz w:val="24"/>
                <w:szCs w:val="24"/>
              </w:rPr>
            </w:pPr>
          </w:p>
        </w:tc>
        <w:tc>
          <w:tcPr>
            <w:tcW w:w="1134" w:type="dxa"/>
          </w:tcPr>
          <w:p w:rsidR="002B3610" w:rsidRPr="0092081B" w:rsidRDefault="002B3610" w:rsidP="00B154B3">
            <w:pPr>
              <w:spacing w:after="0" w:line="240" w:lineRule="auto"/>
              <w:jc w:val="center"/>
              <w:rPr>
                <w:rFonts w:ascii="Times New Roman" w:hAnsi="Times New Roman" w:cs="Times New Roman"/>
                <w:sz w:val="24"/>
                <w:szCs w:val="24"/>
                <w:lang w:eastAsia="ru-RU"/>
              </w:rPr>
            </w:pPr>
            <w:r w:rsidRPr="0092081B">
              <w:rPr>
                <w:rFonts w:ascii="Times New Roman" w:hAnsi="Times New Roman" w:cs="Times New Roman"/>
                <w:b/>
                <w:bCs/>
                <w:sz w:val="24"/>
                <w:szCs w:val="24"/>
                <w:lang w:eastAsia="ru-RU"/>
              </w:rPr>
              <w:t>1ч</w:t>
            </w:r>
          </w:p>
        </w:tc>
      </w:tr>
      <w:tr w:rsidR="002B3610" w:rsidRPr="0092081B">
        <w:tc>
          <w:tcPr>
            <w:tcW w:w="2552" w:type="dxa"/>
          </w:tcPr>
          <w:p w:rsidR="002B3610" w:rsidRPr="0092081B" w:rsidRDefault="002B3610" w:rsidP="00B5053C">
            <w:pPr>
              <w:spacing w:after="0" w:line="240" w:lineRule="auto"/>
              <w:rPr>
                <w:rFonts w:ascii="Times New Roman" w:hAnsi="Times New Roman" w:cs="Times New Roman"/>
                <w:sz w:val="24"/>
                <w:szCs w:val="24"/>
              </w:rPr>
            </w:pPr>
            <w:r w:rsidRPr="0092081B">
              <w:rPr>
                <w:rFonts w:ascii="Times New Roman" w:hAnsi="Times New Roman" w:cs="Times New Roman"/>
                <w:b/>
                <w:bCs/>
                <w:sz w:val="24"/>
                <w:szCs w:val="24"/>
                <w:lang w:eastAsia="ar-SA"/>
              </w:rPr>
              <w:t>Здоровье в порядке- спасибо зарядке!</w:t>
            </w:r>
          </w:p>
        </w:tc>
        <w:tc>
          <w:tcPr>
            <w:tcW w:w="9922" w:type="dxa"/>
          </w:tcPr>
          <w:p w:rsidR="002B3610" w:rsidRPr="0092081B" w:rsidRDefault="002B3610" w:rsidP="00D00E70">
            <w:pPr>
              <w:spacing w:after="0" w:line="240" w:lineRule="auto"/>
              <w:rPr>
                <w:rFonts w:ascii="Times New Roman" w:hAnsi="Times New Roman" w:cs="Times New Roman"/>
                <w:sz w:val="24"/>
                <w:szCs w:val="24"/>
              </w:rPr>
            </w:pPr>
            <w:r w:rsidRPr="0092081B">
              <w:rPr>
                <w:rFonts w:ascii="Times New Roman" w:hAnsi="Times New Roman" w:cs="Times New Roman"/>
                <w:sz w:val="24"/>
                <w:szCs w:val="24"/>
                <w:lang w:eastAsia="ar-SA"/>
              </w:rPr>
              <w:t>Комплекс упражнений утренней гимнастики.</w:t>
            </w:r>
          </w:p>
        </w:tc>
        <w:tc>
          <w:tcPr>
            <w:tcW w:w="1134" w:type="dxa"/>
          </w:tcPr>
          <w:p w:rsidR="002B3610" w:rsidRPr="0092081B" w:rsidRDefault="002B3610" w:rsidP="00B154B3">
            <w:pPr>
              <w:spacing w:after="0" w:line="240" w:lineRule="auto"/>
              <w:jc w:val="center"/>
              <w:rPr>
                <w:rFonts w:ascii="Times New Roman" w:hAnsi="Times New Roman" w:cs="Times New Roman"/>
                <w:sz w:val="24"/>
                <w:szCs w:val="24"/>
                <w:lang w:eastAsia="ru-RU"/>
              </w:rPr>
            </w:pPr>
            <w:r w:rsidRPr="0092081B">
              <w:rPr>
                <w:rFonts w:ascii="Times New Roman" w:hAnsi="Times New Roman" w:cs="Times New Roman"/>
                <w:b/>
                <w:bCs/>
                <w:sz w:val="24"/>
                <w:szCs w:val="24"/>
                <w:lang w:eastAsia="ru-RU"/>
              </w:rPr>
              <w:t>1ч</w:t>
            </w:r>
          </w:p>
        </w:tc>
      </w:tr>
      <w:tr w:rsidR="002B3610" w:rsidRPr="0092081B">
        <w:tc>
          <w:tcPr>
            <w:tcW w:w="2552" w:type="dxa"/>
          </w:tcPr>
          <w:p w:rsidR="002B3610" w:rsidRPr="0092081B" w:rsidRDefault="002B3610" w:rsidP="00B5053C">
            <w:pPr>
              <w:spacing w:after="0" w:line="240" w:lineRule="auto"/>
              <w:rPr>
                <w:rFonts w:ascii="Times New Roman" w:hAnsi="Times New Roman" w:cs="Times New Roman"/>
                <w:sz w:val="24"/>
                <w:szCs w:val="24"/>
              </w:rPr>
            </w:pPr>
            <w:r w:rsidRPr="0092081B">
              <w:rPr>
                <w:rFonts w:ascii="Times New Roman" w:hAnsi="Times New Roman" w:cs="Times New Roman"/>
                <w:b/>
                <w:bCs/>
                <w:sz w:val="24"/>
                <w:szCs w:val="24"/>
                <w:lang w:eastAsia="ar-SA"/>
              </w:rPr>
              <w:t>Личная гигиена</w:t>
            </w:r>
          </w:p>
        </w:tc>
        <w:tc>
          <w:tcPr>
            <w:tcW w:w="9922" w:type="dxa"/>
          </w:tcPr>
          <w:p w:rsidR="002B3610" w:rsidRPr="0092081B" w:rsidRDefault="002B3610" w:rsidP="00B5053C">
            <w:pPr>
              <w:spacing w:after="0" w:line="240" w:lineRule="auto"/>
              <w:rPr>
                <w:rFonts w:ascii="Times New Roman" w:hAnsi="Times New Roman" w:cs="Times New Roman"/>
                <w:sz w:val="24"/>
                <w:szCs w:val="24"/>
                <w:lang w:eastAsia="ru-RU"/>
              </w:rPr>
            </w:pPr>
            <w:r w:rsidRPr="0092081B">
              <w:rPr>
                <w:rFonts w:ascii="Times New Roman" w:hAnsi="Times New Roman" w:cs="Times New Roman"/>
                <w:sz w:val="24"/>
                <w:szCs w:val="24"/>
                <w:lang w:eastAsia="ru-RU"/>
              </w:rPr>
              <w:t>.</w:t>
            </w:r>
            <w:r w:rsidRPr="0092081B">
              <w:rPr>
                <w:rFonts w:ascii="Times New Roman" w:hAnsi="Times New Roman" w:cs="Times New Roman"/>
                <w:sz w:val="24"/>
                <w:szCs w:val="24"/>
                <w:lang w:eastAsia="ar-SA"/>
              </w:rPr>
              <w:t xml:space="preserve"> Что такое гигиена. Правила личной гигиены.</w:t>
            </w:r>
          </w:p>
          <w:p w:rsidR="002B3610" w:rsidRPr="0092081B" w:rsidRDefault="002B3610" w:rsidP="00B5053C">
            <w:pPr>
              <w:spacing w:after="0" w:line="240" w:lineRule="auto"/>
              <w:rPr>
                <w:rFonts w:ascii="Times New Roman" w:hAnsi="Times New Roman" w:cs="Times New Roman"/>
                <w:sz w:val="24"/>
                <w:szCs w:val="24"/>
              </w:rPr>
            </w:pPr>
          </w:p>
        </w:tc>
        <w:tc>
          <w:tcPr>
            <w:tcW w:w="1134" w:type="dxa"/>
          </w:tcPr>
          <w:p w:rsidR="002B3610" w:rsidRPr="0092081B" w:rsidRDefault="002B3610" w:rsidP="00B154B3">
            <w:pPr>
              <w:spacing w:after="0" w:line="240" w:lineRule="auto"/>
              <w:jc w:val="center"/>
              <w:rPr>
                <w:rFonts w:ascii="Times New Roman" w:hAnsi="Times New Roman" w:cs="Times New Roman"/>
                <w:sz w:val="24"/>
                <w:szCs w:val="24"/>
                <w:lang w:eastAsia="ru-RU"/>
              </w:rPr>
            </w:pPr>
            <w:r w:rsidRPr="0092081B">
              <w:rPr>
                <w:rFonts w:ascii="Times New Roman" w:hAnsi="Times New Roman" w:cs="Times New Roman"/>
                <w:b/>
                <w:bCs/>
                <w:sz w:val="24"/>
                <w:szCs w:val="24"/>
                <w:lang w:eastAsia="ru-RU"/>
              </w:rPr>
              <w:t>1ч</w:t>
            </w:r>
          </w:p>
        </w:tc>
      </w:tr>
      <w:tr w:rsidR="002B3610" w:rsidRPr="0092081B">
        <w:tc>
          <w:tcPr>
            <w:tcW w:w="2552" w:type="dxa"/>
          </w:tcPr>
          <w:p w:rsidR="002B3610" w:rsidRPr="0092081B" w:rsidRDefault="002B3610" w:rsidP="00B5053C">
            <w:pPr>
              <w:spacing w:after="0" w:line="240" w:lineRule="auto"/>
              <w:rPr>
                <w:rFonts w:ascii="Times New Roman" w:hAnsi="Times New Roman" w:cs="Times New Roman"/>
                <w:sz w:val="24"/>
                <w:szCs w:val="24"/>
              </w:rPr>
            </w:pPr>
            <w:r w:rsidRPr="0092081B">
              <w:rPr>
                <w:rFonts w:ascii="Times New Roman" w:hAnsi="Times New Roman" w:cs="Times New Roman"/>
                <w:b/>
                <w:bCs/>
                <w:sz w:val="24"/>
                <w:szCs w:val="24"/>
                <w:lang w:eastAsia="ar-SA"/>
              </w:rPr>
              <w:t>Профилактика травматизма</w:t>
            </w:r>
          </w:p>
        </w:tc>
        <w:tc>
          <w:tcPr>
            <w:tcW w:w="9922" w:type="dxa"/>
          </w:tcPr>
          <w:p w:rsidR="002B3610" w:rsidRPr="0092081B" w:rsidRDefault="002B3610" w:rsidP="00B5053C">
            <w:pPr>
              <w:spacing w:after="0" w:line="240" w:lineRule="auto"/>
              <w:rPr>
                <w:rFonts w:ascii="Times New Roman" w:hAnsi="Times New Roman" w:cs="Times New Roman"/>
                <w:sz w:val="24"/>
                <w:szCs w:val="24"/>
                <w:lang w:eastAsia="ru-RU"/>
              </w:rPr>
            </w:pPr>
            <w:r w:rsidRPr="0092081B">
              <w:rPr>
                <w:rFonts w:ascii="Times New Roman" w:hAnsi="Times New Roman" w:cs="Times New Roman"/>
                <w:sz w:val="24"/>
                <w:szCs w:val="24"/>
                <w:lang w:eastAsia="ar-SA"/>
              </w:rPr>
              <w:t>Инструкция по Тех</w:t>
            </w:r>
            <w:r>
              <w:rPr>
                <w:rFonts w:ascii="Times New Roman" w:hAnsi="Times New Roman" w:cs="Times New Roman"/>
                <w:sz w:val="24"/>
                <w:szCs w:val="24"/>
                <w:lang w:eastAsia="ar-SA"/>
              </w:rPr>
              <w:t>н</w:t>
            </w:r>
            <w:r w:rsidRPr="0092081B">
              <w:rPr>
                <w:rFonts w:ascii="Times New Roman" w:hAnsi="Times New Roman" w:cs="Times New Roman"/>
                <w:sz w:val="24"/>
                <w:szCs w:val="24"/>
                <w:lang w:eastAsia="ar-SA"/>
              </w:rPr>
              <w:t xml:space="preserve">ике </w:t>
            </w:r>
            <w:r>
              <w:rPr>
                <w:rFonts w:ascii="Times New Roman" w:hAnsi="Times New Roman" w:cs="Times New Roman"/>
                <w:sz w:val="24"/>
                <w:szCs w:val="24"/>
                <w:lang w:eastAsia="ar-SA"/>
              </w:rPr>
              <w:t>б</w:t>
            </w:r>
            <w:r w:rsidRPr="0092081B">
              <w:rPr>
                <w:rFonts w:ascii="Times New Roman" w:hAnsi="Times New Roman" w:cs="Times New Roman"/>
                <w:sz w:val="24"/>
                <w:szCs w:val="24"/>
                <w:lang w:eastAsia="ar-SA"/>
              </w:rPr>
              <w:t>езопасности при проведении подвижных игр различного уровня. Цели и задачи курса.</w:t>
            </w:r>
          </w:p>
          <w:p w:rsidR="002B3610" w:rsidRPr="0092081B" w:rsidRDefault="002B3610" w:rsidP="00B5053C">
            <w:pPr>
              <w:spacing w:after="0" w:line="240" w:lineRule="auto"/>
              <w:rPr>
                <w:rFonts w:ascii="Times New Roman" w:hAnsi="Times New Roman" w:cs="Times New Roman"/>
                <w:sz w:val="24"/>
                <w:szCs w:val="24"/>
              </w:rPr>
            </w:pPr>
          </w:p>
        </w:tc>
        <w:tc>
          <w:tcPr>
            <w:tcW w:w="1134" w:type="dxa"/>
          </w:tcPr>
          <w:p w:rsidR="002B3610" w:rsidRPr="0092081B" w:rsidRDefault="002B3610" w:rsidP="00B154B3">
            <w:pPr>
              <w:spacing w:after="0" w:line="240" w:lineRule="auto"/>
              <w:jc w:val="center"/>
              <w:rPr>
                <w:rFonts w:ascii="Times New Roman" w:hAnsi="Times New Roman" w:cs="Times New Roman"/>
                <w:sz w:val="24"/>
                <w:szCs w:val="24"/>
                <w:lang w:eastAsia="ru-RU"/>
              </w:rPr>
            </w:pPr>
            <w:r w:rsidRPr="0092081B">
              <w:rPr>
                <w:rFonts w:ascii="Times New Roman" w:hAnsi="Times New Roman" w:cs="Times New Roman"/>
                <w:b/>
                <w:bCs/>
                <w:sz w:val="24"/>
                <w:szCs w:val="24"/>
                <w:lang w:eastAsia="ru-RU"/>
              </w:rPr>
              <w:t>2ч</w:t>
            </w:r>
          </w:p>
        </w:tc>
      </w:tr>
      <w:tr w:rsidR="002B3610" w:rsidRPr="0092081B">
        <w:tc>
          <w:tcPr>
            <w:tcW w:w="2552" w:type="dxa"/>
          </w:tcPr>
          <w:p w:rsidR="002B3610" w:rsidRPr="0092081B" w:rsidRDefault="002B3610" w:rsidP="00B5053C">
            <w:pPr>
              <w:spacing w:after="0" w:line="240" w:lineRule="auto"/>
              <w:rPr>
                <w:rFonts w:ascii="Times New Roman" w:hAnsi="Times New Roman" w:cs="Times New Roman"/>
                <w:sz w:val="24"/>
                <w:szCs w:val="24"/>
              </w:rPr>
            </w:pPr>
            <w:r w:rsidRPr="0092081B">
              <w:rPr>
                <w:rFonts w:ascii="Times New Roman" w:hAnsi="Times New Roman" w:cs="Times New Roman"/>
                <w:b/>
                <w:bCs/>
                <w:sz w:val="24"/>
                <w:szCs w:val="24"/>
                <w:lang w:eastAsia="ar-SA"/>
              </w:rPr>
              <w:t>Нарушение осанки</w:t>
            </w:r>
          </w:p>
        </w:tc>
        <w:tc>
          <w:tcPr>
            <w:tcW w:w="9922" w:type="dxa"/>
          </w:tcPr>
          <w:p w:rsidR="002B3610" w:rsidRPr="0092081B" w:rsidRDefault="002B3610" w:rsidP="00162655">
            <w:pPr>
              <w:spacing w:after="0" w:line="240" w:lineRule="auto"/>
              <w:rPr>
                <w:rFonts w:ascii="Times New Roman" w:hAnsi="Times New Roman" w:cs="Times New Roman"/>
                <w:sz w:val="24"/>
                <w:szCs w:val="24"/>
              </w:rPr>
            </w:pPr>
            <w:r w:rsidRPr="0092081B">
              <w:rPr>
                <w:rFonts w:ascii="Times New Roman" w:hAnsi="Times New Roman" w:cs="Times New Roman"/>
                <w:sz w:val="24"/>
                <w:szCs w:val="24"/>
                <w:lang w:eastAsia="ar-SA"/>
              </w:rPr>
              <w:t xml:space="preserve">Упражнения для профилактики и укрепления </w:t>
            </w:r>
            <w:proofErr w:type="gramStart"/>
            <w:r w:rsidRPr="0092081B">
              <w:rPr>
                <w:rFonts w:ascii="Times New Roman" w:hAnsi="Times New Roman" w:cs="Times New Roman"/>
                <w:sz w:val="24"/>
                <w:szCs w:val="24"/>
                <w:lang w:eastAsia="ar-SA"/>
              </w:rPr>
              <w:t>осанки.,</w:t>
            </w:r>
            <w:proofErr w:type="gramEnd"/>
            <w:r w:rsidRPr="0092081B">
              <w:rPr>
                <w:rFonts w:ascii="Times New Roman" w:hAnsi="Times New Roman" w:cs="Times New Roman"/>
                <w:sz w:val="24"/>
                <w:szCs w:val="24"/>
                <w:lang w:eastAsia="ar-SA"/>
              </w:rPr>
              <w:t xml:space="preserve"> опорно-двигательного аппарата</w:t>
            </w:r>
          </w:p>
        </w:tc>
        <w:tc>
          <w:tcPr>
            <w:tcW w:w="1134" w:type="dxa"/>
          </w:tcPr>
          <w:p w:rsidR="002B3610" w:rsidRPr="0092081B" w:rsidRDefault="002B3610" w:rsidP="00B154B3">
            <w:pPr>
              <w:spacing w:after="0" w:line="240" w:lineRule="auto"/>
              <w:jc w:val="center"/>
              <w:rPr>
                <w:rFonts w:ascii="Times New Roman" w:hAnsi="Times New Roman" w:cs="Times New Roman"/>
                <w:sz w:val="24"/>
                <w:szCs w:val="24"/>
                <w:lang w:eastAsia="ru-RU"/>
              </w:rPr>
            </w:pPr>
            <w:r w:rsidRPr="0092081B">
              <w:rPr>
                <w:rFonts w:ascii="Times New Roman" w:hAnsi="Times New Roman" w:cs="Times New Roman"/>
                <w:b/>
                <w:bCs/>
                <w:sz w:val="24"/>
                <w:szCs w:val="24"/>
                <w:lang w:eastAsia="ru-RU"/>
              </w:rPr>
              <w:t>1ч</w:t>
            </w:r>
          </w:p>
        </w:tc>
      </w:tr>
      <w:tr w:rsidR="002B3610" w:rsidRPr="0092081B">
        <w:tc>
          <w:tcPr>
            <w:tcW w:w="2552" w:type="dxa"/>
          </w:tcPr>
          <w:p w:rsidR="002B3610" w:rsidRPr="0092081B" w:rsidRDefault="002B3610" w:rsidP="00162655">
            <w:pPr>
              <w:spacing w:after="0" w:line="240" w:lineRule="auto"/>
              <w:rPr>
                <w:rFonts w:ascii="Times New Roman" w:hAnsi="Times New Roman" w:cs="Times New Roman"/>
                <w:b/>
                <w:bCs/>
                <w:sz w:val="24"/>
                <w:szCs w:val="24"/>
              </w:rPr>
            </w:pPr>
            <w:r w:rsidRPr="0092081B">
              <w:rPr>
                <w:rFonts w:ascii="Times New Roman" w:hAnsi="Times New Roman" w:cs="Times New Roman"/>
                <w:sz w:val="24"/>
                <w:szCs w:val="24"/>
                <w:lang w:eastAsia="ru-RU"/>
              </w:rPr>
              <w:t xml:space="preserve"> </w:t>
            </w:r>
            <w:r w:rsidRPr="0092081B">
              <w:rPr>
                <w:rFonts w:ascii="Times New Roman" w:hAnsi="Times New Roman" w:cs="Times New Roman"/>
                <w:b/>
                <w:bCs/>
                <w:sz w:val="24"/>
                <w:szCs w:val="24"/>
                <w:lang w:eastAsia="ar-SA"/>
              </w:rPr>
              <w:t>Современные подвижные игры»</w:t>
            </w:r>
          </w:p>
        </w:tc>
        <w:tc>
          <w:tcPr>
            <w:tcW w:w="9922" w:type="dxa"/>
          </w:tcPr>
          <w:p w:rsidR="002B3610" w:rsidRPr="001A5501" w:rsidRDefault="002B3610" w:rsidP="001A5501">
            <w:pPr>
              <w:suppressAutoHyphens/>
              <w:spacing w:after="0" w:line="240" w:lineRule="auto"/>
              <w:rPr>
                <w:rFonts w:ascii="Times New Roman" w:hAnsi="Times New Roman" w:cs="Times New Roman"/>
                <w:b/>
                <w:bCs/>
                <w:sz w:val="24"/>
                <w:szCs w:val="24"/>
                <w:lang w:eastAsia="ar-SA"/>
              </w:rPr>
            </w:pPr>
            <w:r w:rsidRPr="001A5501">
              <w:rPr>
                <w:rFonts w:ascii="Times New Roman" w:hAnsi="Times New Roman" w:cs="Times New Roman"/>
                <w:b/>
                <w:bCs/>
                <w:sz w:val="24"/>
                <w:szCs w:val="24"/>
                <w:lang w:eastAsia="ar-SA"/>
              </w:rPr>
              <w:t xml:space="preserve"> «Мяч по кругу»</w:t>
            </w:r>
          </w:p>
          <w:p w:rsidR="002B3610" w:rsidRDefault="002B3610" w:rsidP="001A5501">
            <w:pPr>
              <w:spacing w:after="0" w:line="240" w:lineRule="auto"/>
              <w:rPr>
                <w:rFonts w:ascii="Times New Roman" w:hAnsi="Times New Roman" w:cs="Times New Roman"/>
                <w:sz w:val="24"/>
                <w:szCs w:val="24"/>
                <w:lang w:eastAsia="ar-SA"/>
              </w:rPr>
            </w:pPr>
            <w:r w:rsidRPr="001A5501">
              <w:rPr>
                <w:rFonts w:ascii="Times New Roman" w:hAnsi="Times New Roman" w:cs="Times New Roman"/>
                <w:sz w:val="24"/>
                <w:szCs w:val="24"/>
                <w:lang w:eastAsia="ar-SA"/>
              </w:rPr>
              <w:t>Дети стоят по кругу на расстоянии одного шага один от другого. Ведущий стоит за кругом. Игроки передают мяч то вправо, то влево, но обязательно соседу. Задание ведущего – коснуться мяча. Если ведущему это удалось, то игрок у кого был мяч, стает ведущим.</w:t>
            </w:r>
          </w:p>
          <w:p w:rsidR="002B3610" w:rsidRPr="001A5501" w:rsidRDefault="002B3610" w:rsidP="001A5501">
            <w:pPr>
              <w:spacing w:after="0" w:line="240" w:lineRule="auto"/>
              <w:rPr>
                <w:rFonts w:ascii="Times New Roman" w:hAnsi="Times New Roman" w:cs="Times New Roman"/>
                <w:b/>
                <w:bCs/>
                <w:sz w:val="24"/>
                <w:szCs w:val="24"/>
                <w:lang w:eastAsia="ar-SA"/>
              </w:rPr>
            </w:pPr>
            <w:r>
              <w:rPr>
                <w:rFonts w:ascii="Times New Roman" w:hAnsi="Times New Roman" w:cs="Times New Roman"/>
                <w:sz w:val="24"/>
                <w:szCs w:val="24"/>
              </w:rPr>
              <w:t xml:space="preserve">  </w:t>
            </w:r>
            <w:r w:rsidRPr="001A5501">
              <w:rPr>
                <w:rFonts w:ascii="Times New Roman" w:hAnsi="Times New Roman" w:cs="Times New Roman"/>
                <w:b/>
                <w:bCs/>
                <w:sz w:val="24"/>
                <w:szCs w:val="24"/>
                <w:lang w:eastAsia="ar-SA"/>
              </w:rPr>
              <w:t>«Бег с шариком»</w:t>
            </w:r>
          </w:p>
          <w:p w:rsidR="002B3610" w:rsidRDefault="002B3610" w:rsidP="001A5501">
            <w:pPr>
              <w:spacing w:after="0" w:line="240" w:lineRule="auto"/>
              <w:rPr>
                <w:rFonts w:ascii="Times New Roman" w:hAnsi="Times New Roman" w:cs="Times New Roman"/>
                <w:sz w:val="24"/>
                <w:szCs w:val="24"/>
                <w:lang w:eastAsia="ar-SA"/>
              </w:rPr>
            </w:pPr>
            <w:r w:rsidRPr="001A5501">
              <w:rPr>
                <w:rFonts w:ascii="Times New Roman" w:hAnsi="Times New Roman" w:cs="Times New Roman"/>
                <w:sz w:val="24"/>
                <w:szCs w:val="24"/>
                <w:lang w:eastAsia="ar-SA"/>
              </w:rPr>
              <w:t>Игроки от каждой команды получают по одному шарику и ложке. По сигналу учителя игроки должны взять ложку с шариком и начать бег, стараясь не уронить шарик. Выигрывает та команда, которая справится с заданием первая.</w:t>
            </w:r>
          </w:p>
          <w:p w:rsidR="002B3610" w:rsidRPr="001A5501" w:rsidRDefault="002B3610" w:rsidP="001A5501">
            <w:pPr>
              <w:suppressAutoHyphens/>
              <w:spacing w:after="0" w:line="240" w:lineRule="auto"/>
              <w:rPr>
                <w:rFonts w:ascii="Times New Roman" w:hAnsi="Times New Roman" w:cs="Times New Roman"/>
                <w:b/>
                <w:bCs/>
                <w:sz w:val="24"/>
                <w:szCs w:val="24"/>
                <w:lang w:eastAsia="ar-SA"/>
              </w:rPr>
            </w:pPr>
            <w:r>
              <w:rPr>
                <w:rFonts w:ascii="Times New Roman" w:hAnsi="Times New Roman" w:cs="Times New Roman"/>
                <w:sz w:val="24"/>
                <w:szCs w:val="24"/>
                <w:lang w:eastAsia="ar-SA"/>
              </w:rPr>
              <w:t xml:space="preserve">  </w:t>
            </w:r>
            <w:r w:rsidRPr="001A5501">
              <w:rPr>
                <w:rFonts w:ascii="Times New Roman" w:hAnsi="Times New Roman" w:cs="Times New Roman"/>
                <w:b/>
                <w:bCs/>
                <w:sz w:val="24"/>
                <w:szCs w:val="24"/>
                <w:lang w:eastAsia="ar-SA"/>
              </w:rPr>
              <w:t>«Третий лишний»</w:t>
            </w:r>
          </w:p>
          <w:p w:rsidR="002B3610" w:rsidRDefault="002B3610" w:rsidP="001A5501">
            <w:pPr>
              <w:spacing w:after="0" w:line="240" w:lineRule="auto"/>
              <w:rPr>
                <w:rFonts w:ascii="Times New Roman" w:hAnsi="Times New Roman" w:cs="Times New Roman"/>
                <w:sz w:val="24"/>
                <w:szCs w:val="24"/>
                <w:lang w:eastAsia="ar-SA"/>
              </w:rPr>
            </w:pPr>
            <w:r w:rsidRPr="001A5501">
              <w:rPr>
                <w:rFonts w:ascii="Times New Roman" w:hAnsi="Times New Roman" w:cs="Times New Roman"/>
                <w:sz w:val="24"/>
                <w:szCs w:val="24"/>
                <w:lang w:eastAsia="ar-SA"/>
              </w:rPr>
              <w:t xml:space="preserve">Все становятся парами в круг. Двое водящих - в стороне. По команде учителя один убегает, другой догоняет. Убегающий подбегает к какой-нибудь паре и берет одного под руку. </w:t>
            </w:r>
            <w:proofErr w:type="gramStart"/>
            <w:r w:rsidRPr="001A5501">
              <w:rPr>
                <w:rFonts w:ascii="Times New Roman" w:hAnsi="Times New Roman" w:cs="Times New Roman"/>
                <w:sz w:val="24"/>
                <w:szCs w:val="24"/>
                <w:lang w:eastAsia="ar-SA"/>
              </w:rPr>
              <w:t>Тот</w:t>
            </w:r>
            <w:proofErr w:type="gramEnd"/>
            <w:r w:rsidRPr="001A5501">
              <w:rPr>
                <w:rFonts w:ascii="Times New Roman" w:hAnsi="Times New Roman" w:cs="Times New Roman"/>
                <w:sz w:val="24"/>
                <w:szCs w:val="24"/>
                <w:lang w:eastAsia="ar-SA"/>
              </w:rPr>
              <w:t xml:space="preserve"> кто остался без пары начинает убегать. И так до тех пор, пока кого- то не поймают.</w:t>
            </w:r>
          </w:p>
          <w:p w:rsidR="002B3610" w:rsidRPr="001A5501" w:rsidRDefault="002B3610" w:rsidP="001A5501">
            <w:pPr>
              <w:suppressAutoHyphens/>
              <w:spacing w:after="0" w:line="240" w:lineRule="auto"/>
              <w:rPr>
                <w:rFonts w:ascii="Times New Roman" w:hAnsi="Times New Roman" w:cs="Times New Roman"/>
                <w:b/>
                <w:bCs/>
                <w:sz w:val="24"/>
                <w:szCs w:val="24"/>
                <w:lang w:eastAsia="ar-SA"/>
              </w:rPr>
            </w:pPr>
            <w:r>
              <w:rPr>
                <w:rFonts w:ascii="Times New Roman" w:hAnsi="Times New Roman" w:cs="Times New Roman"/>
                <w:sz w:val="24"/>
                <w:szCs w:val="24"/>
                <w:lang w:eastAsia="ar-SA"/>
              </w:rPr>
              <w:lastRenderedPageBreak/>
              <w:t xml:space="preserve">  </w:t>
            </w:r>
            <w:proofErr w:type="gramStart"/>
            <w:r w:rsidRPr="001A5501">
              <w:rPr>
                <w:rFonts w:ascii="Times New Roman" w:hAnsi="Times New Roman" w:cs="Times New Roman"/>
                <w:b/>
                <w:bCs/>
                <w:sz w:val="24"/>
                <w:szCs w:val="24"/>
                <w:lang w:eastAsia="ar-SA"/>
              </w:rPr>
              <w:t>« Мишень</w:t>
            </w:r>
            <w:proofErr w:type="gramEnd"/>
            <w:r w:rsidRPr="001A5501">
              <w:rPr>
                <w:rFonts w:ascii="Times New Roman" w:hAnsi="Times New Roman" w:cs="Times New Roman"/>
                <w:b/>
                <w:bCs/>
                <w:sz w:val="24"/>
                <w:szCs w:val="24"/>
                <w:lang w:eastAsia="ar-SA"/>
              </w:rPr>
              <w:t>»</w:t>
            </w:r>
          </w:p>
          <w:p w:rsidR="002B3610" w:rsidRDefault="002B3610" w:rsidP="001A5501">
            <w:pPr>
              <w:spacing w:after="0" w:line="240" w:lineRule="auto"/>
              <w:rPr>
                <w:rFonts w:ascii="Times New Roman" w:hAnsi="Times New Roman" w:cs="Times New Roman"/>
                <w:sz w:val="24"/>
                <w:szCs w:val="24"/>
                <w:lang w:eastAsia="ar-SA"/>
              </w:rPr>
            </w:pPr>
            <w:r w:rsidRPr="001A5501">
              <w:rPr>
                <w:rFonts w:ascii="Times New Roman" w:hAnsi="Times New Roman" w:cs="Times New Roman"/>
                <w:sz w:val="24"/>
                <w:szCs w:val="24"/>
                <w:lang w:eastAsia="ar-SA"/>
              </w:rPr>
              <w:t>Выберите себе мишень – нарисуйте на бумаге и прикрепите, или просто пометьте мелом на заборе или другой поверхности. Снежки можно изготовить на уроках художественного труда из фольги.  Чья команда большее количество раз попадет в мишень.</w:t>
            </w:r>
          </w:p>
          <w:p w:rsidR="002B3610" w:rsidRPr="001A5501" w:rsidRDefault="002B3610" w:rsidP="001A5501">
            <w:pPr>
              <w:spacing w:after="0" w:line="240" w:lineRule="auto"/>
              <w:rPr>
                <w:rFonts w:ascii="Times New Roman" w:hAnsi="Times New Roman" w:cs="Times New Roman"/>
                <w:b/>
                <w:bCs/>
                <w:sz w:val="24"/>
                <w:szCs w:val="24"/>
                <w:lang w:eastAsia="ar-SA"/>
              </w:rPr>
            </w:pPr>
            <w:r>
              <w:rPr>
                <w:rFonts w:ascii="Times New Roman" w:hAnsi="Times New Roman" w:cs="Times New Roman"/>
                <w:sz w:val="24"/>
                <w:szCs w:val="24"/>
                <w:lang w:eastAsia="ar-SA"/>
              </w:rPr>
              <w:t xml:space="preserve">  </w:t>
            </w:r>
            <w:r w:rsidRPr="001A5501">
              <w:rPr>
                <w:rFonts w:ascii="Times New Roman" w:hAnsi="Times New Roman" w:cs="Times New Roman"/>
                <w:b/>
                <w:bCs/>
                <w:sz w:val="24"/>
                <w:szCs w:val="24"/>
                <w:lang w:eastAsia="ar-SA"/>
              </w:rPr>
              <w:t>Веревочка»</w:t>
            </w:r>
          </w:p>
          <w:p w:rsidR="002B3610" w:rsidRDefault="002B3610" w:rsidP="001A5501">
            <w:pPr>
              <w:spacing w:after="0" w:line="240" w:lineRule="auto"/>
              <w:rPr>
                <w:rFonts w:ascii="Times New Roman" w:hAnsi="Times New Roman" w:cs="Times New Roman"/>
                <w:sz w:val="24"/>
                <w:szCs w:val="24"/>
                <w:lang w:eastAsia="ar-SA"/>
              </w:rPr>
            </w:pPr>
            <w:r w:rsidRPr="001A5501">
              <w:rPr>
                <w:rFonts w:ascii="Times New Roman" w:hAnsi="Times New Roman" w:cs="Times New Roman"/>
                <w:sz w:val="24"/>
                <w:szCs w:val="24"/>
                <w:lang w:eastAsia="ar-SA"/>
              </w:rPr>
              <w:t>Играющие образуют круг, держась руками за веревку. Водящий, передвигаясь произвольно внутри круга, старается ударить кого-либо по руке. Кто не успел отдернуть руку, становится водящим</w:t>
            </w:r>
          </w:p>
          <w:p w:rsidR="002B3610" w:rsidRPr="001A5501" w:rsidRDefault="002B3610" w:rsidP="001A5501">
            <w:pPr>
              <w:suppressAutoHyphens/>
              <w:spacing w:after="0" w:line="240" w:lineRule="auto"/>
              <w:rPr>
                <w:rFonts w:ascii="Times New Roman" w:hAnsi="Times New Roman" w:cs="Times New Roman"/>
                <w:b/>
                <w:bCs/>
                <w:sz w:val="24"/>
                <w:szCs w:val="24"/>
                <w:lang w:eastAsia="ar-SA"/>
              </w:rPr>
            </w:pPr>
            <w:r>
              <w:rPr>
                <w:rFonts w:ascii="Times New Roman" w:hAnsi="Times New Roman" w:cs="Times New Roman"/>
                <w:sz w:val="24"/>
                <w:szCs w:val="24"/>
                <w:lang w:eastAsia="ar-SA"/>
              </w:rPr>
              <w:t xml:space="preserve">  </w:t>
            </w:r>
            <w:r w:rsidRPr="001A5501">
              <w:rPr>
                <w:rFonts w:ascii="Times New Roman" w:hAnsi="Times New Roman" w:cs="Times New Roman"/>
                <w:b/>
                <w:bCs/>
                <w:sz w:val="24"/>
                <w:szCs w:val="24"/>
                <w:lang w:eastAsia="ar-SA"/>
              </w:rPr>
              <w:t>«День и ночь»</w:t>
            </w:r>
          </w:p>
          <w:p w:rsidR="002B3610" w:rsidRPr="001A5501" w:rsidRDefault="002B3610" w:rsidP="001A5501">
            <w:pPr>
              <w:shd w:val="clear" w:color="auto" w:fill="FFFFFF"/>
              <w:spacing w:after="0" w:line="240" w:lineRule="auto"/>
              <w:jc w:val="both"/>
              <w:rPr>
                <w:rFonts w:ascii="Times New Roman" w:hAnsi="Times New Roman" w:cs="Times New Roman"/>
                <w:sz w:val="24"/>
                <w:szCs w:val="24"/>
                <w:lang w:eastAsia="ar-SA"/>
              </w:rPr>
            </w:pPr>
            <w:r w:rsidRPr="001A5501">
              <w:rPr>
                <w:rFonts w:ascii="Times New Roman" w:hAnsi="Times New Roman" w:cs="Times New Roman"/>
                <w:sz w:val="24"/>
                <w:szCs w:val="24"/>
                <w:lang w:eastAsia="ar-SA"/>
              </w:rPr>
              <w:t xml:space="preserve">Играющих делят на две команды, которые становятся в две шеренги у средней линии площадки спиной друг к другу на расстоянии 2 </w:t>
            </w:r>
            <w:r w:rsidRPr="001A5501">
              <w:rPr>
                <w:rFonts w:ascii="Times New Roman" w:hAnsi="Times New Roman" w:cs="Times New Roman"/>
                <w:i/>
                <w:iCs/>
                <w:sz w:val="24"/>
                <w:szCs w:val="24"/>
                <w:lang w:eastAsia="ar-SA"/>
              </w:rPr>
              <w:t xml:space="preserve">м. </w:t>
            </w:r>
            <w:r w:rsidRPr="001A5501">
              <w:rPr>
                <w:rFonts w:ascii="Times New Roman" w:hAnsi="Times New Roman" w:cs="Times New Roman"/>
                <w:sz w:val="24"/>
                <w:szCs w:val="24"/>
                <w:lang w:eastAsia="ar-SA"/>
              </w:rPr>
              <w:t xml:space="preserve">Одна команда - «день», другая - «ночь». Педагог называет ту </w:t>
            </w:r>
            <w:r w:rsidRPr="001A5501">
              <w:rPr>
                <w:rFonts w:ascii="Times New Roman" w:hAnsi="Times New Roman" w:cs="Times New Roman"/>
                <w:spacing w:val="-1"/>
                <w:sz w:val="24"/>
                <w:szCs w:val="24"/>
                <w:lang w:eastAsia="ar-SA"/>
              </w:rPr>
              <w:t xml:space="preserve">или иную команду неожиданно. Если он говорит «ночь», то эта команда убегает, а команда «день» догоняет ее. </w:t>
            </w:r>
            <w:r w:rsidRPr="001A5501">
              <w:rPr>
                <w:rFonts w:ascii="Times New Roman" w:hAnsi="Times New Roman" w:cs="Times New Roman"/>
                <w:sz w:val="24"/>
                <w:szCs w:val="24"/>
                <w:lang w:eastAsia="ar-SA"/>
              </w:rPr>
              <w:t>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2B3610" w:rsidRPr="0092081B" w:rsidRDefault="002B3610" w:rsidP="001A5501">
            <w:pPr>
              <w:spacing w:after="0" w:line="240" w:lineRule="auto"/>
              <w:rPr>
                <w:rFonts w:ascii="Times New Roman" w:hAnsi="Times New Roman" w:cs="Times New Roman"/>
                <w:sz w:val="24"/>
                <w:szCs w:val="24"/>
              </w:rPr>
            </w:pPr>
          </w:p>
        </w:tc>
        <w:tc>
          <w:tcPr>
            <w:tcW w:w="1134" w:type="dxa"/>
          </w:tcPr>
          <w:p w:rsidR="002B3610" w:rsidRPr="0092081B" w:rsidRDefault="002B3610" w:rsidP="00B154B3">
            <w:pPr>
              <w:spacing w:after="0" w:line="240" w:lineRule="auto"/>
              <w:jc w:val="center"/>
              <w:rPr>
                <w:rFonts w:ascii="Times New Roman" w:hAnsi="Times New Roman" w:cs="Times New Roman"/>
                <w:sz w:val="24"/>
                <w:szCs w:val="24"/>
                <w:lang w:eastAsia="ru-RU"/>
              </w:rPr>
            </w:pPr>
            <w:r w:rsidRPr="0092081B">
              <w:rPr>
                <w:rFonts w:ascii="Times New Roman" w:hAnsi="Times New Roman" w:cs="Times New Roman"/>
                <w:b/>
                <w:bCs/>
                <w:sz w:val="24"/>
                <w:szCs w:val="24"/>
                <w:lang w:eastAsia="ru-RU"/>
              </w:rPr>
              <w:lastRenderedPageBreak/>
              <w:t>6ч</w:t>
            </w:r>
          </w:p>
        </w:tc>
      </w:tr>
      <w:tr w:rsidR="002B3610" w:rsidRPr="0092081B">
        <w:tc>
          <w:tcPr>
            <w:tcW w:w="2552" w:type="dxa"/>
          </w:tcPr>
          <w:p w:rsidR="002B3610" w:rsidRPr="0092081B" w:rsidRDefault="002B3610" w:rsidP="00162655">
            <w:pPr>
              <w:spacing w:after="0" w:line="240" w:lineRule="auto"/>
              <w:rPr>
                <w:rFonts w:ascii="Times New Roman" w:hAnsi="Times New Roman" w:cs="Times New Roman"/>
                <w:sz w:val="24"/>
                <w:szCs w:val="24"/>
                <w:lang w:eastAsia="ru-RU"/>
              </w:rPr>
            </w:pPr>
            <w:r w:rsidRPr="0092081B">
              <w:rPr>
                <w:rFonts w:ascii="Times New Roman" w:hAnsi="Times New Roman" w:cs="Times New Roman"/>
                <w:b/>
                <w:bCs/>
                <w:sz w:val="24"/>
                <w:szCs w:val="24"/>
                <w:lang w:eastAsia="ar-SA"/>
              </w:rPr>
              <w:lastRenderedPageBreak/>
              <w:t>Профилактика травматизма</w:t>
            </w:r>
          </w:p>
        </w:tc>
        <w:tc>
          <w:tcPr>
            <w:tcW w:w="9922" w:type="dxa"/>
          </w:tcPr>
          <w:p w:rsidR="002B3610" w:rsidRPr="0092081B" w:rsidRDefault="002B3610" w:rsidP="00B5053C">
            <w:pPr>
              <w:spacing w:after="0" w:line="240" w:lineRule="auto"/>
              <w:rPr>
                <w:rFonts w:ascii="Times New Roman" w:hAnsi="Times New Roman" w:cs="Times New Roman"/>
                <w:sz w:val="24"/>
                <w:szCs w:val="24"/>
                <w:lang w:eastAsia="ru-RU"/>
              </w:rPr>
            </w:pPr>
            <w:r w:rsidRPr="0092081B">
              <w:rPr>
                <w:rFonts w:ascii="Times New Roman" w:hAnsi="Times New Roman" w:cs="Times New Roman"/>
                <w:sz w:val="24"/>
                <w:szCs w:val="24"/>
                <w:lang w:eastAsia="ar-SA"/>
              </w:rPr>
              <w:t>Инструкция по Тех</w:t>
            </w:r>
            <w:r>
              <w:rPr>
                <w:rFonts w:ascii="Times New Roman" w:hAnsi="Times New Roman" w:cs="Times New Roman"/>
                <w:sz w:val="24"/>
                <w:szCs w:val="24"/>
                <w:lang w:eastAsia="ar-SA"/>
              </w:rPr>
              <w:t>н</w:t>
            </w:r>
            <w:r w:rsidRPr="0092081B">
              <w:rPr>
                <w:rFonts w:ascii="Times New Roman" w:hAnsi="Times New Roman" w:cs="Times New Roman"/>
                <w:sz w:val="24"/>
                <w:szCs w:val="24"/>
                <w:lang w:eastAsia="ar-SA"/>
              </w:rPr>
              <w:t>ике Безопасности при проведении подвижных игр</w:t>
            </w:r>
          </w:p>
        </w:tc>
        <w:tc>
          <w:tcPr>
            <w:tcW w:w="1134" w:type="dxa"/>
          </w:tcPr>
          <w:p w:rsidR="002B3610" w:rsidRPr="0092081B" w:rsidRDefault="002B3610" w:rsidP="00B154B3">
            <w:pPr>
              <w:spacing w:after="0" w:line="240" w:lineRule="auto"/>
              <w:jc w:val="center"/>
              <w:rPr>
                <w:rFonts w:ascii="Times New Roman" w:hAnsi="Times New Roman" w:cs="Times New Roman"/>
                <w:b/>
                <w:bCs/>
                <w:sz w:val="24"/>
                <w:szCs w:val="24"/>
                <w:lang w:eastAsia="ru-RU"/>
              </w:rPr>
            </w:pPr>
            <w:r w:rsidRPr="0092081B">
              <w:rPr>
                <w:rFonts w:ascii="Times New Roman" w:hAnsi="Times New Roman" w:cs="Times New Roman"/>
                <w:b/>
                <w:bCs/>
                <w:sz w:val="24"/>
                <w:szCs w:val="24"/>
                <w:lang w:eastAsia="ru-RU"/>
              </w:rPr>
              <w:t>1ч</w:t>
            </w:r>
          </w:p>
        </w:tc>
      </w:tr>
      <w:tr w:rsidR="002B3610" w:rsidRPr="0092081B">
        <w:tc>
          <w:tcPr>
            <w:tcW w:w="2552" w:type="dxa"/>
          </w:tcPr>
          <w:p w:rsidR="002B3610" w:rsidRPr="00162655" w:rsidRDefault="002B3610" w:rsidP="00162655">
            <w:pPr>
              <w:suppressAutoHyphens/>
              <w:spacing w:after="0" w:line="240" w:lineRule="auto"/>
              <w:jc w:val="center"/>
              <w:rPr>
                <w:rFonts w:ascii="Times New Roman" w:hAnsi="Times New Roman" w:cs="Times New Roman"/>
                <w:b/>
                <w:bCs/>
                <w:sz w:val="24"/>
                <w:szCs w:val="24"/>
                <w:lang w:eastAsia="ar-SA"/>
              </w:rPr>
            </w:pPr>
            <w:r w:rsidRPr="00162655">
              <w:rPr>
                <w:rFonts w:ascii="Times New Roman" w:hAnsi="Times New Roman" w:cs="Times New Roman"/>
                <w:b/>
                <w:bCs/>
                <w:sz w:val="24"/>
                <w:szCs w:val="24"/>
                <w:lang w:eastAsia="ar-SA"/>
              </w:rPr>
              <w:t>«Старинные подвижные игры»</w:t>
            </w:r>
          </w:p>
          <w:p w:rsidR="002B3610" w:rsidRPr="0092081B" w:rsidRDefault="002B3610" w:rsidP="00162655">
            <w:pPr>
              <w:spacing w:after="0" w:line="240" w:lineRule="auto"/>
              <w:rPr>
                <w:rFonts w:ascii="Times New Roman" w:hAnsi="Times New Roman" w:cs="Times New Roman"/>
                <w:sz w:val="24"/>
                <w:szCs w:val="24"/>
                <w:lang w:eastAsia="ru-RU"/>
              </w:rPr>
            </w:pPr>
          </w:p>
        </w:tc>
        <w:tc>
          <w:tcPr>
            <w:tcW w:w="9922" w:type="dxa"/>
          </w:tcPr>
          <w:p w:rsidR="002B3610" w:rsidRDefault="002B3610" w:rsidP="00B5053C">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ru-RU"/>
              </w:rPr>
              <w:t xml:space="preserve">  </w:t>
            </w:r>
            <w:r w:rsidRPr="005A2788">
              <w:rPr>
                <w:rFonts w:ascii="Times New Roman" w:hAnsi="Times New Roman" w:cs="Times New Roman"/>
                <w:b/>
                <w:bCs/>
                <w:sz w:val="24"/>
                <w:szCs w:val="24"/>
                <w:lang w:eastAsia="ar-SA"/>
              </w:rPr>
              <w:t xml:space="preserve">«Двенадцать палочек» </w:t>
            </w:r>
            <w:r w:rsidRPr="005A2788">
              <w:rPr>
                <w:rFonts w:ascii="Times New Roman" w:hAnsi="Times New Roman" w:cs="Times New Roman"/>
                <w:sz w:val="24"/>
                <w:szCs w:val="24"/>
                <w:lang w:eastAsia="ar-SA"/>
              </w:rPr>
              <w:t>Эта игра является одним из вариантов пряток. Для игры понадобится 12 палочек и дощечка. Дощечку укладывают на бревнышко или камень так, чтобы один ее край упирался в землю, а другой был приподнят. На нижний край доски укладывают палочки. По жребию выбирается ведущий. Он подходит к дощечке и наступает на свободный ее край, палочки разлетаются, ведущий начинает их собирать, в это время остальные участники должны спрятаться. Ведущий ищет игроков, найденный игрок выбывает из игры. Пока ведущий разыскивает участников, один из игроков незаметно пробирается к дощечке и ударяет по ней ногой со словами: «Двенадцать палочек летят!» Палочки снова разлетаются, а ведущий опять должен их собрать. Участники в это время имеют возможность перепрятаться.</w:t>
            </w:r>
          </w:p>
          <w:p w:rsidR="002B3610" w:rsidRPr="001A5501" w:rsidRDefault="002B3610" w:rsidP="001A5501">
            <w:pPr>
              <w:shd w:val="clear" w:color="auto" w:fill="FFFFFF"/>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1A5501">
              <w:rPr>
                <w:rFonts w:ascii="Times New Roman" w:hAnsi="Times New Roman" w:cs="Times New Roman"/>
                <w:b/>
                <w:bCs/>
                <w:sz w:val="24"/>
                <w:szCs w:val="24"/>
                <w:lang w:eastAsia="ar-SA"/>
              </w:rPr>
              <w:t>«Пустое место»</w:t>
            </w:r>
          </w:p>
          <w:p w:rsidR="002B3610" w:rsidRPr="001A5501" w:rsidRDefault="002B3610" w:rsidP="001A5501">
            <w:pPr>
              <w:shd w:val="clear" w:color="auto" w:fill="FFFFFF"/>
              <w:spacing w:after="0" w:line="240" w:lineRule="auto"/>
              <w:jc w:val="both"/>
              <w:rPr>
                <w:rFonts w:ascii="Times New Roman" w:hAnsi="Times New Roman" w:cs="Times New Roman"/>
                <w:sz w:val="24"/>
                <w:szCs w:val="24"/>
                <w:lang w:eastAsia="ar-SA"/>
              </w:rPr>
            </w:pPr>
            <w:r w:rsidRPr="001A5501">
              <w:rPr>
                <w:rFonts w:ascii="Times New Roman" w:hAnsi="Times New Roman" w:cs="Times New Roman"/>
                <w:sz w:val="24"/>
                <w:szCs w:val="24"/>
                <w:lang w:eastAsia="ar-SA"/>
              </w:rPr>
              <w:t xml:space="preserve">В этой игре должны участвовать не менее 10 человек. Путем жеребьевки выбирается ведущий, остальные игроки становятся в круг, взявшись за руки. Ведущий несколько раз медленно обходит круг с внешней стороны. Потом неожиданно хлопает кого-нибудь из участников по плечу и мигом бежит вперед. Тот игрок, которого выбрал ведущий, </w:t>
            </w:r>
            <w:r w:rsidRPr="001A5501">
              <w:rPr>
                <w:rFonts w:ascii="Times New Roman" w:hAnsi="Times New Roman" w:cs="Times New Roman"/>
                <w:sz w:val="24"/>
                <w:szCs w:val="24"/>
                <w:lang w:eastAsia="ar-SA"/>
              </w:rPr>
              <w:lastRenderedPageBreak/>
              <w:t>отцепляется от соседей и старается быстрее обежать круг навстречу водящему. Важно первым занять пустое место. В круге остается игрок, занявший пустое место первым и успевший взяться за руки с соседями. Опоздавший становится водящим. Необходимо помнить о следующих правилах:</w:t>
            </w:r>
          </w:p>
          <w:p w:rsidR="002B3610" w:rsidRPr="001A5501" w:rsidRDefault="002B3610" w:rsidP="001A5501">
            <w:pPr>
              <w:numPr>
                <w:ilvl w:val="0"/>
                <w:numId w:val="9"/>
              </w:numPr>
              <w:shd w:val="clear" w:color="auto" w:fill="FFFFFF"/>
              <w:spacing w:after="0" w:line="240" w:lineRule="auto"/>
              <w:jc w:val="both"/>
              <w:rPr>
                <w:rFonts w:ascii="Times New Roman" w:hAnsi="Times New Roman" w:cs="Times New Roman"/>
                <w:sz w:val="24"/>
                <w:szCs w:val="24"/>
                <w:lang w:eastAsia="ar-SA"/>
              </w:rPr>
            </w:pPr>
            <w:r w:rsidRPr="001A5501">
              <w:rPr>
                <w:rFonts w:ascii="Times New Roman" w:hAnsi="Times New Roman" w:cs="Times New Roman"/>
                <w:sz w:val="24"/>
                <w:szCs w:val="24"/>
                <w:lang w:eastAsia="ar-SA"/>
              </w:rPr>
              <w:t>водящий ходит шагом до тех пор, пока не «вызовет» кого-то ударом по плечу;</w:t>
            </w:r>
          </w:p>
          <w:p w:rsidR="002B3610" w:rsidRPr="001A5501" w:rsidRDefault="002B3610" w:rsidP="001A5501">
            <w:pPr>
              <w:numPr>
                <w:ilvl w:val="0"/>
                <w:numId w:val="9"/>
              </w:numPr>
              <w:shd w:val="clear" w:color="auto" w:fill="FFFFFF"/>
              <w:spacing w:after="0" w:line="240" w:lineRule="auto"/>
              <w:jc w:val="both"/>
              <w:rPr>
                <w:rFonts w:ascii="Times New Roman" w:hAnsi="Times New Roman" w:cs="Times New Roman"/>
                <w:sz w:val="24"/>
                <w:szCs w:val="24"/>
                <w:lang w:eastAsia="ar-SA"/>
              </w:rPr>
            </w:pPr>
            <w:r w:rsidRPr="001A5501">
              <w:rPr>
                <w:rFonts w:ascii="Times New Roman" w:hAnsi="Times New Roman" w:cs="Times New Roman"/>
                <w:sz w:val="24"/>
                <w:szCs w:val="24"/>
                <w:lang w:eastAsia="ar-SA"/>
              </w:rPr>
              <w:t>во время бега запрещено касаться участников, стоящих в круге;</w:t>
            </w:r>
          </w:p>
          <w:p w:rsidR="002B3610" w:rsidRDefault="002B3610" w:rsidP="001A5501">
            <w:pPr>
              <w:spacing w:after="0" w:line="240" w:lineRule="auto"/>
              <w:rPr>
                <w:rFonts w:ascii="Times New Roman" w:hAnsi="Times New Roman" w:cs="Times New Roman"/>
                <w:sz w:val="24"/>
                <w:szCs w:val="24"/>
                <w:lang w:eastAsia="ar-SA"/>
              </w:rPr>
            </w:pPr>
            <w:r w:rsidRPr="001A5501">
              <w:rPr>
                <w:rFonts w:ascii="Times New Roman" w:hAnsi="Times New Roman" w:cs="Times New Roman"/>
                <w:sz w:val="24"/>
                <w:szCs w:val="24"/>
                <w:lang w:eastAsia="ar-SA"/>
              </w:rPr>
              <w:t>если ведущий прибегает на пустое место вторым, в следующий раз он не имеет права вызывать на состязание того же участника</w:t>
            </w:r>
          </w:p>
          <w:p w:rsidR="002B3610" w:rsidRPr="001A5501" w:rsidRDefault="002B3610" w:rsidP="001A5501">
            <w:pPr>
              <w:shd w:val="clear" w:color="auto" w:fill="FFFFFF"/>
              <w:spacing w:after="0" w:line="240" w:lineRule="auto"/>
              <w:jc w:val="both"/>
              <w:rPr>
                <w:rFonts w:ascii="Times New Roman" w:hAnsi="Times New Roman" w:cs="Times New Roman"/>
                <w:b/>
                <w:bCs/>
                <w:sz w:val="24"/>
                <w:szCs w:val="24"/>
                <w:lang w:eastAsia="ar-SA"/>
              </w:rPr>
            </w:pPr>
            <w:r>
              <w:rPr>
                <w:rFonts w:ascii="Times New Roman" w:hAnsi="Times New Roman" w:cs="Times New Roman"/>
                <w:sz w:val="24"/>
                <w:szCs w:val="24"/>
                <w:lang w:eastAsia="ar-SA"/>
              </w:rPr>
              <w:t xml:space="preserve">  </w:t>
            </w:r>
            <w:r w:rsidRPr="001A5501">
              <w:rPr>
                <w:rFonts w:ascii="Times New Roman" w:hAnsi="Times New Roman" w:cs="Times New Roman"/>
                <w:b/>
                <w:bCs/>
                <w:sz w:val="24"/>
                <w:szCs w:val="24"/>
                <w:lang w:eastAsia="ar-SA"/>
              </w:rPr>
              <w:t>«Городки»</w:t>
            </w:r>
          </w:p>
          <w:p w:rsidR="002B3610" w:rsidRPr="001A5501" w:rsidRDefault="002B3610" w:rsidP="001A5501">
            <w:pPr>
              <w:spacing w:after="0" w:line="240" w:lineRule="auto"/>
              <w:rPr>
                <w:sz w:val="24"/>
                <w:szCs w:val="24"/>
                <w:lang w:eastAsia="ru-RU"/>
              </w:rPr>
            </w:pPr>
            <w:r w:rsidRPr="001A5501">
              <w:rPr>
                <w:rFonts w:ascii="Times New Roman" w:hAnsi="Times New Roman" w:cs="Times New Roman"/>
                <w:sz w:val="24"/>
                <w:szCs w:val="24"/>
                <w:lang w:eastAsia="ru-RU"/>
              </w:rPr>
              <w:t>Чертят квадрат, в котором выстраивают «городки» из круглых брусочков. «Городки могут быть любой формы. Каждый игрок по очереди кидает палку и старается сбить «городок». Если игрок сбил городок, считают, сколько брусочков вылетело из зоны квадрата. Они и приносят очки.</w:t>
            </w:r>
            <w:r w:rsidRPr="001A5501">
              <w:rPr>
                <w:rFonts w:ascii="Times New Roman" w:hAnsi="Times New Roman" w:cs="Times New Roman"/>
                <w:sz w:val="24"/>
                <w:szCs w:val="24"/>
                <w:lang w:eastAsia="ru-RU"/>
              </w:rPr>
              <w:br/>
              <w:t>Потом палка передаётся другому игроку, и он выполняет то же самое. В случае, если игрок промахнулся, он должен передать палку (биту) следующему.</w:t>
            </w:r>
            <w:r w:rsidRPr="001A5501">
              <w:rPr>
                <w:rFonts w:ascii="Times New Roman" w:hAnsi="Times New Roman" w:cs="Times New Roman"/>
                <w:sz w:val="24"/>
                <w:szCs w:val="24"/>
                <w:lang w:eastAsia="ru-RU"/>
              </w:rPr>
              <w:br/>
              <w:t>Выигрывает тот, кто больше всех наберёт очков.</w:t>
            </w:r>
          </w:p>
          <w:p w:rsidR="002B3610" w:rsidRPr="001A5501" w:rsidRDefault="002B3610" w:rsidP="001A5501">
            <w:pPr>
              <w:shd w:val="clear" w:color="auto" w:fill="FFFFFF"/>
              <w:spacing w:after="0" w:line="240" w:lineRule="auto"/>
              <w:jc w:val="both"/>
              <w:rPr>
                <w:rFonts w:ascii="Times New Roman" w:hAnsi="Times New Roman" w:cs="Times New Roman"/>
                <w:b/>
                <w:bCs/>
                <w:sz w:val="24"/>
                <w:szCs w:val="24"/>
                <w:lang w:eastAsia="ar-SA"/>
              </w:rPr>
            </w:pPr>
            <w:r>
              <w:rPr>
                <w:rFonts w:ascii="Times New Roman" w:hAnsi="Times New Roman" w:cs="Times New Roman"/>
                <w:sz w:val="24"/>
                <w:szCs w:val="24"/>
                <w:lang w:eastAsia="ru-RU"/>
              </w:rPr>
              <w:t xml:space="preserve">  </w:t>
            </w:r>
            <w:r w:rsidRPr="001A5501">
              <w:rPr>
                <w:rFonts w:ascii="Times New Roman" w:hAnsi="Times New Roman" w:cs="Times New Roman"/>
                <w:b/>
                <w:bCs/>
                <w:sz w:val="24"/>
                <w:szCs w:val="24"/>
                <w:lang w:eastAsia="ar-SA"/>
              </w:rPr>
              <w:t>«Чет-нечет»</w:t>
            </w:r>
          </w:p>
          <w:p w:rsidR="002B3610" w:rsidRDefault="002B3610" w:rsidP="001A5501">
            <w:pPr>
              <w:spacing w:after="0" w:line="240" w:lineRule="auto"/>
              <w:rPr>
                <w:rFonts w:ascii="Times New Roman" w:hAnsi="Times New Roman" w:cs="Times New Roman"/>
                <w:sz w:val="24"/>
                <w:szCs w:val="24"/>
                <w:lang w:eastAsia="ar-SA"/>
              </w:rPr>
            </w:pPr>
            <w:r w:rsidRPr="001A5501">
              <w:rPr>
                <w:rFonts w:ascii="Times New Roman" w:hAnsi="Times New Roman" w:cs="Times New Roman"/>
                <w:sz w:val="24"/>
                <w:szCs w:val="24"/>
                <w:lang w:eastAsia="ar-SA"/>
              </w:rPr>
              <w:t>Один из игроков берет в руки горсть камешков (игральных кубиков, пуговиц), бросает их вверх, развернув руку ладонью вниз, ловит их тыльной стороной одной руки. Прикрывая пойманные камешки другой рукой, спрашивает по очереди игроков: «Чет или нечет?» Игрок, который не угадал, отдает фант. Участник, у которого закончатся фанты, выбывает из игры.</w:t>
            </w:r>
          </w:p>
          <w:p w:rsidR="002B3610" w:rsidRPr="00414AF9" w:rsidRDefault="002B3610" w:rsidP="00414AF9">
            <w:pPr>
              <w:keepNext/>
              <w:spacing w:after="0" w:line="240" w:lineRule="auto"/>
              <w:outlineLvl w:val="2"/>
              <w:rPr>
                <w:rFonts w:ascii="Times New Roman" w:hAnsi="Times New Roman" w:cs="Times New Roman"/>
                <w:b/>
                <w:bCs/>
                <w:sz w:val="24"/>
                <w:szCs w:val="24"/>
                <w:lang w:eastAsia="ar-SA"/>
              </w:rPr>
            </w:pPr>
            <w:r>
              <w:rPr>
                <w:rFonts w:ascii="Times New Roman" w:hAnsi="Times New Roman" w:cs="Times New Roman"/>
                <w:sz w:val="24"/>
                <w:szCs w:val="24"/>
                <w:lang w:eastAsia="ar-SA"/>
              </w:rPr>
              <w:t xml:space="preserve">  </w:t>
            </w:r>
            <w:r w:rsidRPr="00414AF9">
              <w:rPr>
                <w:rFonts w:ascii="Times New Roman" w:hAnsi="Times New Roman" w:cs="Times New Roman"/>
                <w:b/>
                <w:bCs/>
                <w:sz w:val="24"/>
                <w:szCs w:val="24"/>
                <w:lang w:eastAsia="ar-SA"/>
              </w:rPr>
              <w:t xml:space="preserve"> «Рыбки»</w:t>
            </w:r>
          </w:p>
          <w:p w:rsidR="002B3610" w:rsidRPr="00414AF9" w:rsidRDefault="002B3610" w:rsidP="00414AF9">
            <w:pPr>
              <w:spacing w:after="0" w:line="240" w:lineRule="auto"/>
              <w:rPr>
                <w:rFonts w:ascii="Times New Roman" w:hAnsi="Times New Roman" w:cs="Times New Roman"/>
                <w:sz w:val="24"/>
                <w:szCs w:val="24"/>
                <w:lang w:eastAsia="ru-RU"/>
              </w:rPr>
            </w:pPr>
            <w:r w:rsidRPr="00414AF9">
              <w:rPr>
                <w:rFonts w:ascii="Times New Roman" w:hAnsi="Times New Roman" w:cs="Times New Roman"/>
                <w:sz w:val="24"/>
                <w:szCs w:val="24"/>
                <w:lang w:eastAsia="ru-RU"/>
              </w:rPr>
              <w:t>Игра напоминает салки, но у нее есть интересная особенность. Участники игры привязывают к поясу полутораметровую нитку с короткой палочкой (рыбкой) на конце. Задача играющих – наловить побольше рыбок, т. е. оборвать побольше волочащихся по земле палочек, наступая на них и, сохранить свою. Игрок, потерявший рыбку, выбывает из игры.</w:t>
            </w:r>
          </w:p>
          <w:p w:rsidR="002B3610" w:rsidRPr="00414AF9" w:rsidRDefault="002B3610" w:rsidP="00414AF9">
            <w:pPr>
              <w:spacing w:after="0" w:line="240" w:lineRule="auto"/>
              <w:rPr>
                <w:rFonts w:ascii="Times New Roman" w:hAnsi="Times New Roman" w:cs="Times New Roman"/>
                <w:sz w:val="24"/>
                <w:szCs w:val="24"/>
                <w:lang w:eastAsia="ru-RU"/>
              </w:rPr>
            </w:pPr>
            <w:r w:rsidRPr="00414AF9">
              <w:rPr>
                <w:rFonts w:ascii="Times New Roman" w:hAnsi="Times New Roman" w:cs="Times New Roman"/>
                <w:sz w:val="24"/>
                <w:szCs w:val="24"/>
                <w:lang w:eastAsia="ru-RU"/>
              </w:rPr>
              <w:t>Побеждает тот, кто сумел собрать большее количество рыбок, сохранив свою.</w:t>
            </w:r>
          </w:p>
          <w:p w:rsidR="002B3610" w:rsidRPr="00414AF9" w:rsidRDefault="002B3610" w:rsidP="00414AF9">
            <w:pPr>
              <w:suppressAutoHyphens/>
              <w:spacing w:after="0" w:line="240" w:lineRule="auto"/>
              <w:rPr>
                <w:rFonts w:ascii="Times New Roman" w:hAnsi="Times New Roman" w:cs="Times New Roman"/>
                <w:b/>
                <w:bCs/>
                <w:sz w:val="24"/>
                <w:szCs w:val="24"/>
                <w:lang w:eastAsia="ar-SA"/>
              </w:rPr>
            </w:pPr>
            <w:r>
              <w:rPr>
                <w:rFonts w:ascii="Times New Roman" w:hAnsi="Times New Roman" w:cs="Times New Roman"/>
                <w:sz w:val="24"/>
                <w:szCs w:val="24"/>
                <w:lang w:eastAsia="ru-RU"/>
              </w:rPr>
              <w:t xml:space="preserve">  </w:t>
            </w:r>
            <w:r w:rsidRPr="00414AF9">
              <w:rPr>
                <w:rFonts w:ascii="Times New Roman" w:hAnsi="Times New Roman" w:cs="Times New Roman"/>
                <w:b/>
                <w:bCs/>
                <w:sz w:val="24"/>
                <w:szCs w:val="24"/>
                <w:lang w:eastAsia="ar-SA"/>
              </w:rPr>
              <w:t>Эстафета</w:t>
            </w:r>
          </w:p>
          <w:p w:rsidR="002B3610" w:rsidRPr="0092081B" w:rsidRDefault="002B3610" w:rsidP="00414AF9">
            <w:pPr>
              <w:spacing w:after="0" w:line="240" w:lineRule="auto"/>
              <w:rPr>
                <w:rFonts w:ascii="Times New Roman" w:hAnsi="Times New Roman" w:cs="Times New Roman"/>
                <w:sz w:val="24"/>
                <w:szCs w:val="24"/>
                <w:lang w:eastAsia="ru-RU"/>
              </w:rPr>
            </w:pPr>
            <w:r w:rsidRPr="00414AF9">
              <w:rPr>
                <w:rFonts w:ascii="Times New Roman" w:hAnsi="Times New Roman" w:cs="Times New Roman"/>
                <w:sz w:val="24"/>
                <w:szCs w:val="24"/>
                <w:lang w:eastAsia="ar-SA"/>
              </w:rPr>
              <w:t>Соревнование двух команд в силе, ловкости, скорости.</w:t>
            </w:r>
          </w:p>
        </w:tc>
        <w:tc>
          <w:tcPr>
            <w:tcW w:w="1134" w:type="dxa"/>
          </w:tcPr>
          <w:p w:rsidR="002B3610" w:rsidRPr="0092081B" w:rsidRDefault="002B3610" w:rsidP="00B154B3">
            <w:pPr>
              <w:spacing w:after="0" w:line="240" w:lineRule="auto"/>
              <w:jc w:val="center"/>
              <w:rPr>
                <w:rFonts w:ascii="Times New Roman" w:hAnsi="Times New Roman" w:cs="Times New Roman"/>
                <w:b/>
                <w:bCs/>
                <w:sz w:val="24"/>
                <w:szCs w:val="24"/>
                <w:lang w:eastAsia="ru-RU"/>
              </w:rPr>
            </w:pPr>
            <w:r w:rsidRPr="0092081B">
              <w:rPr>
                <w:rFonts w:ascii="Times New Roman" w:hAnsi="Times New Roman" w:cs="Times New Roman"/>
                <w:b/>
                <w:bCs/>
                <w:sz w:val="24"/>
                <w:szCs w:val="24"/>
                <w:lang w:eastAsia="ru-RU"/>
              </w:rPr>
              <w:lastRenderedPageBreak/>
              <w:t>6ч</w:t>
            </w:r>
          </w:p>
        </w:tc>
      </w:tr>
      <w:tr w:rsidR="002B3610" w:rsidRPr="0092081B">
        <w:tc>
          <w:tcPr>
            <w:tcW w:w="2552" w:type="dxa"/>
          </w:tcPr>
          <w:p w:rsidR="002B3610" w:rsidRDefault="002B3610" w:rsidP="00162655">
            <w:pPr>
              <w:suppressAutoHyphens/>
              <w:spacing w:after="0" w:line="240" w:lineRule="auto"/>
              <w:jc w:val="center"/>
              <w:rPr>
                <w:rFonts w:ascii="Times New Roman" w:hAnsi="Times New Roman" w:cs="Times New Roman"/>
                <w:b/>
                <w:bCs/>
                <w:sz w:val="24"/>
                <w:szCs w:val="24"/>
                <w:lang w:eastAsia="ar-SA"/>
              </w:rPr>
            </w:pPr>
            <w:r w:rsidRPr="0092081B">
              <w:rPr>
                <w:rFonts w:ascii="Times New Roman" w:hAnsi="Times New Roman" w:cs="Times New Roman"/>
                <w:b/>
                <w:bCs/>
                <w:sz w:val="24"/>
                <w:szCs w:val="24"/>
                <w:lang w:eastAsia="ar-SA"/>
              </w:rPr>
              <w:lastRenderedPageBreak/>
              <w:t>Профилактика травматизма</w:t>
            </w:r>
          </w:p>
          <w:p w:rsidR="002B3610" w:rsidRPr="0092081B" w:rsidRDefault="002B3610" w:rsidP="00162655">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Нарушение осанки</w:t>
            </w:r>
          </w:p>
        </w:tc>
        <w:tc>
          <w:tcPr>
            <w:tcW w:w="9922" w:type="dxa"/>
          </w:tcPr>
          <w:p w:rsidR="002B3610" w:rsidRDefault="002B3610" w:rsidP="00B5053C">
            <w:pPr>
              <w:spacing w:after="0" w:line="240" w:lineRule="auto"/>
              <w:rPr>
                <w:rFonts w:ascii="Times New Roman" w:hAnsi="Times New Roman" w:cs="Times New Roman"/>
                <w:sz w:val="24"/>
                <w:szCs w:val="24"/>
                <w:lang w:eastAsia="ar-SA"/>
              </w:rPr>
            </w:pPr>
            <w:r w:rsidRPr="0092081B">
              <w:rPr>
                <w:rFonts w:ascii="Times New Roman" w:hAnsi="Times New Roman" w:cs="Times New Roman"/>
                <w:sz w:val="24"/>
                <w:szCs w:val="24"/>
                <w:lang w:eastAsia="ar-SA"/>
              </w:rPr>
              <w:t>Инструкция по Тех</w:t>
            </w:r>
            <w:r>
              <w:rPr>
                <w:rFonts w:ascii="Times New Roman" w:hAnsi="Times New Roman" w:cs="Times New Roman"/>
                <w:sz w:val="24"/>
                <w:szCs w:val="24"/>
                <w:lang w:eastAsia="ar-SA"/>
              </w:rPr>
              <w:t>н</w:t>
            </w:r>
            <w:r w:rsidRPr="0092081B">
              <w:rPr>
                <w:rFonts w:ascii="Times New Roman" w:hAnsi="Times New Roman" w:cs="Times New Roman"/>
                <w:sz w:val="24"/>
                <w:szCs w:val="24"/>
                <w:lang w:eastAsia="ar-SA"/>
              </w:rPr>
              <w:t>ике Безопасности при проведении подвижных игр</w:t>
            </w:r>
          </w:p>
          <w:p w:rsidR="002B3610" w:rsidRPr="0092081B" w:rsidRDefault="002B3610" w:rsidP="00B5053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ar-SA"/>
              </w:rPr>
              <w:t xml:space="preserve">  </w:t>
            </w:r>
            <w:r w:rsidRPr="005A2788">
              <w:rPr>
                <w:rFonts w:ascii="Times New Roman" w:hAnsi="Times New Roman" w:cs="Times New Roman"/>
                <w:sz w:val="24"/>
                <w:szCs w:val="24"/>
                <w:lang w:eastAsia="ar-SA"/>
              </w:rPr>
              <w:t>Упражнения укрепляющего характера.</w:t>
            </w:r>
          </w:p>
        </w:tc>
        <w:tc>
          <w:tcPr>
            <w:tcW w:w="1134" w:type="dxa"/>
          </w:tcPr>
          <w:p w:rsidR="002B3610" w:rsidRPr="0092081B" w:rsidRDefault="002B3610" w:rsidP="00B154B3">
            <w:pPr>
              <w:spacing w:after="0" w:line="240" w:lineRule="auto"/>
              <w:jc w:val="center"/>
              <w:rPr>
                <w:rFonts w:ascii="Times New Roman" w:hAnsi="Times New Roman" w:cs="Times New Roman"/>
                <w:b/>
                <w:bCs/>
                <w:sz w:val="24"/>
                <w:szCs w:val="24"/>
                <w:lang w:eastAsia="ru-RU"/>
              </w:rPr>
            </w:pPr>
            <w:r w:rsidRPr="0092081B">
              <w:rPr>
                <w:rFonts w:ascii="Times New Roman" w:hAnsi="Times New Roman" w:cs="Times New Roman"/>
                <w:b/>
                <w:bCs/>
                <w:sz w:val="24"/>
                <w:szCs w:val="24"/>
                <w:lang w:eastAsia="ru-RU"/>
              </w:rPr>
              <w:t>1ч</w:t>
            </w:r>
          </w:p>
        </w:tc>
      </w:tr>
      <w:tr w:rsidR="002B3610" w:rsidRPr="0092081B">
        <w:tc>
          <w:tcPr>
            <w:tcW w:w="2552" w:type="dxa"/>
          </w:tcPr>
          <w:p w:rsidR="002B3610" w:rsidRPr="00EB52B1" w:rsidRDefault="002B3610" w:rsidP="00EB52B1">
            <w:pPr>
              <w:suppressAutoHyphens/>
              <w:spacing w:after="0" w:line="240" w:lineRule="auto"/>
              <w:jc w:val="center"/>
              <w:rPr>
                <w:rFonts w:ascii="Times New Roman" w:hAnsi="Times New Roman" w:cs="Times New Roman"/>
                <w:b/>
                <w:bCs/>
                <w:sz w:val="24"/>
                <w:szCs w:val="24"/>
                <w:lang w:eastAsia="ar-SA"/>
              </w:rPr>
            </w:pPr>
            <w:proofErr w:type="gramStart"/>
            <w:r w:rsidRPr="00EB52B1">
              <w:rPr>
                <w:rFonts w:ascii="Times New Roman" w:hAnsi="Times New Roman" w:cs="Times New Roman"/>
                <w:b/>
                <w:bCs/>
                <w:sz w:val="24"/>
                <w:szCs w:val="24"/>
                <w:lang w:eastAsia="ar-SA"/>
              </w:rPr>
              <w:t>« Русские</w:t>
            </w:r>
            <w:proofErr w:type="gramEnd"/>
            <w:r w:rsidRPr="00EB52B1">
              <w:rPr>
                <w:rFonts w:ascii="Times New Roman" w:hAnsi="Times New Roman" w:cs="Times New Roman"/>
                <w:b/>
                <w:bCs/>
                <w:sz w:val="24"/>
                <w:szCs w:val="24"/>
                <w:lang w:eastAsia="ar-SA"/>
              </w:rPr>
              <w:t xml:space="preserve"> народные игры и забавы»</w:t>
            </w:r>
          </w:p>
          <w:p w:rsidR="002B3610" w:rsidRPr="0092081B" w:rsidRDefault="002B3610" w:rsidP="00162655">
            <w:pPr>
              <w:spacing w:after="0" w:line="240" w:lineRule="auto"/>
              <w:rPr>
                <w:rFonts w:ascii="Times New Roman" w:hAnsi="Times New Roman" w:cs="Times New Roman"/>
                <w:sz w:val="24"/>
                <w:szCs w:val="24"/>
                <w:lang w:eastAsia="ru-RU"/>
              </w:rPr>
            </w:pPr>
          </w:p>
        </w:tc>
        <w:tc>
          <w:tcPr>
            <w:tcW w:w="9922" w:type="dxa"/>
          </w:tcPr>
          <w:p w:rsidR="002B3610" w:rsidRPr="00414AF9" w:rsidRDefault="002B3610" w:rsidP="00414AF9">
            <w:pPr>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 xml:space="preserve">  </w:t>
            </w:r>
            <w:r w:rsidRPr="00414AF9">
              <w:rPr>
                <w:rFonts w:ascii="Times New Roman" w:hAnsi="Times New Roman" w:cs="Times New Roman"/>
                <w:b/>
                <w:bCs/>
                <w:sz w:val="24"/>
                <w:szCs w:val="24"/>
                <w:lang w:eastAsia="ru-RU"/>
              </w:rPr>
              <w:t>“Третий лишний”</w:t>
            </w:r>
          </w:p>
          <w:p w:rsidR="002B3610" w:rsidRPr="00414AF9" w:rsidRDefault="002B3610" w:rsidP="00414AF9">
            <w:pPr>
              <w:spacing w:after="0" w:line="240" w:lineRule="auto"/>
              <w:rPr>
                <w:sz w:val="24"/>
                <w:szCs w:val="24"/>
                <w:lang w:eastAsia="ru-RU"/>
              </w:rPr>
            </w:pPr>
            <w:r w:rsidRPr="00414AF9">
              <w:rPr>
                <w:rFonts w:ascii="Times New Roman" w:hAnsi="Times New Roman" w:cs="Times New Roman"/>
                <w:sz w:val="24"/>
                <w:szCs w:val="24"/>
                <w:lang w:eastAsia="ru-RU"/>
              </w:rPr>
              <w:t xml:space="preserve">Игроки встают в круг по двое (один за другим) водящий бежит за одним из свободных </w:t>
            </w:r>
            <w:r w:rsidRPr="00414AF9">
              <w:rPr>
                <w:rFonts w:ascii="Times New Roman" w:hAnsi="Times New Roman" w:cs="Times New Roman"/>
                <w:sz w:val="24"/>
                <w:szCs w:val="24"/>
                <w:lang w:eastAsia="ru-RU"/>
              </w:rPr>
              <w:lastRenderedPageBreak/>
              <w:t>игроков по внешнему кругу, не пересекая его, игрок может встать перед одной из пар и тогда убегать придется тому, кто оказывается третьим и стоит спиной к границе круга. Осаленный становится водящим.</w:t>
            </w:r>
          </w:p>
          <w:p w:rsidR="002B3610" w:rsidRPr="00414AF9" w:rsidRDefault="002B3610" w:rsidP="00414AF9">
            <w:pPr>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sidRPr="00414AF9">
              <w:rPr>
                <w:rFonts w:ascii="Times New Roman" w:hAnsi="Times New Roman" w:cs="Times New Roman"/>
                <w:b/>
                <w:bCs/>
                <w:sz w:val="24"/>
                <w:szCs w:val="24"/>
                <w:lang w:eastAsia="ru-RU"/>
              </w:rPr>
              <w:t>“Ворота”</w:t>
            </w:r>
          </w:p>
          <w:p w:rsidR="002B3610" w:rsidRPr="00414AF9" w:rsidRDefault="002B3610" w:rsidP="00414AF9">
            <w:pPr>
              <w:spacing w:after="0" w:line="240" w:lineRule="auto"/>
              <w:rPr>
                <w:rFonts w:ascii="Times New Roman" w:hAnsi="Times New Roman" w:cs="Times New Roman"/>
                <w:b/>
                <w:bCs/>
                <w:sz w:val="24"/>
                <w:szCs w:val="24"/>
                <w:lang w:eastAsia="ru-RU"/>
              </w:rPr>
            </w:pPr>
          </w:p>
          <w:p w:rsidR="002B3610" w:rsidRPr="00414AF9" w:rsidRDefault="002B3610" w:rsidP="00414AF9">
            <w:pPr>
              <w:spacing w:after="0" w:line="240" w:lineRule="auto"/>
              <w:rPr>
                <w:sz w:val="24"/>
                <w:szCs w:val="24"/>
                <w:lang w:eastAsia="ru-RU"/>
              </w:rPr>
            </w:pPr>
            <w:r w:rsidRPr="00414AF9">
              <w:rPr>
                <w:rFonts w:ascii="Times New Roman" w:hAnsi="Times New Roman" w:cs="Times New Roman"/>
                <w:sz w:val="24"/>
                <w:szCs w:val="24"/>
                <w:lang w:eastAsia="ru-RU"/>
              </w:rPr>
              <w:t>Вариант жмурок, где водит двое с закрытыми глазами – “стража”, меж которых должны пройти остальные игроки, пойманные меняются местами со стражей.</w:t>
            </w:r>
          </w:p>
          <w:p w:rsidR="002B3610" w:rsidRPr="00414AF9" w:rsidRDefault="002B3610" w:rsidP="00414AF9">
            <w:pPr>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«Волк во рву»</w:t>
            </w:r>
          </w:p>
          <w:p w:rsidR="002B3610" w:rsidRPr="00414AF9" w:rsidRDefault="002B3610" w:rsidP="00414AF9">
            <w:pPr>
              <w:spacing w:after="0" w:line="240" w:lineRule="auto"/>
              <w:rPr>
                <w:sz w:val="24"/>
                <w:szCs w:val="24"/>
                <w:lang w:eastAsia="ru-RU"/>
              </w:rPr>
            </w:pPr>
            <w:r w:rsidRPr="00414AF9">
              <w:rPr>
                <w:rFonts w:ascii="Times New Roman" w:hAnsi="Times New Roman" w:cs="Times New Roman"/>
                <w:sz w:val="24"/>
                <w:szCs w:val="24"/>
                <w:lang w:eastAsia="ru-RU"/>
              </w:rPr>
              <w:t xml:space="preserve">Поперёк площадки двумя параллельными линиями на расстоянии около 100 см одна от другой обозначен ров. В нём находится водящий - волк. Остальные играющие - козы. Они живут в доме (стоят за чертой вдоль границы зала). На противоположной стороне зала линией отделено поле. По словам воспитателя «Козы, в поле, волк во рву!» дети бегут из дома в поле и перепрыгивают по дороге через ров. Волк бегает во рву, стараясь осалить прыгающих коз. </w:t>
            </w:r>
            <w:proofErr w:type="gramStart"/>
            <w:r w:rsidRPr="00414AF9">
              <w:rPr>
                <w:rFonts w:ascii="Times New Roman" w:hAnsi="Times New Roman" w:cs="Times New Roman"/>
                <w:sz w:val="24"/>
                <w:szCs w:val="24"/>
                <w:lang w:eastAsia="ru-RU"/>
              </w:rPr>
              <w:t>Осаленный  отходит</w:t>
            </w:r>
            <w:proofErr w:type="gramEnd"/>
            <w:r w:rsidRPr="00414AF9">
              <w:rPr>
                <w:rFonts w:ascii="Times New Roman" w:hAnsi="Times New Roman" w:cs="Times New Roman"/>
                <w:sz w:val="24"/>
                <w:szCs w:val="24"/>
                <w:lang w:eastAsia="ru-RU"/>
              </w:rPr>
              <w:t xml:space="preserve"> в сторону.  </w:t>
            </w:r>
            <w:proofErr w:type="gramStart"/>
            <w:r w:rsidRPr="00414AF9">
              <w:rPr>
                <w:rFonts w:ascii="Times New Roman" w:hAnsi="Times New Roman" w:cs="Times New Roman"/>
                <w:sz w:val="24"/>
                <w:szCs w:val="24"/>
                <w:lang w:eastAsia="ru-RU"/>
              </w:rPr>
              <w:t>Воспитатель  говорит</w:t>
            </w:r>
            <w:proofErr w:type="gramEnd"/>
            <w:r w:rsidRPr="00414AF9">
              <w:rPr>
                <w:rFonts w:ascii="Times New Roman" w:hAnsi="Times New Roman" w:cs="Times New Roman"/>
                <w:sz w:val="24"/>
                <w:szCs w:val="24"/>
                <w:lang w:eastAsia="ru-RU"/>
              </w:rPr>
              <w:t>:  «Козы, домой!» Козы бегут домой, перепрыгивая по пути через ров. После 2 --3 пробежек выбирается или назначается другой водящий.</w:t>
            </w:r>
          </w:p>
          <w:p w:rsidR="002B3610" w:rsidRPr="00414AF9" w:rsidRDefault="002B3610" w:rsidP="00414AF9">
            <w:pPr>
              <w:spacing w:after="0" w:line="240" w:lineRule="auto"/>
              <w:rPr>
                <w:sz w:val="24"/>
                <w:szCs w:val="24"/>
                <w:lang w:eastAsia="ru-RU"/>
              </w:rPr>
            </w:pPr>
            <w:r w:rsidRPr="00414AF9">
              <w:rPr>
                <w:rFonts w:ascii="Times New Roman" w:hAnsi="Times New Roman" w:cs="Times New Roman"/>
                <w:i/>
                <w:iCs/>
                <w:sz w:val="24"/>
                <w:szCs w:val="24"/>
                <w:u w:val="single"/>
                <w:lang w:eastAsia="ru-RU"/>
              </w:rPr>
              <w:t>Указания</w:t>
            </w:r>
            <w:r w:rsidRPr="00414AF9">
              <w:rPr>
                <w:rFonts w:ascii="Times New Roman" w:hAnsi="Times New Roman" w:cs="Times New Roman"/>
                <w:i/>
                <w:iCs/>
                <w:sz w:val="24"/>
                <w:szCs w:val="24"/>
                <w:lang w:eastAsia="ru-RU"/>
              </w:rPr>
              <w:t>.</w:t>
            </w:r>
            <w:r w:rsidRPr="00414AF9">
              <w:rPr>
                <w:rFonts w:ascii="Times New Roman" w:hAnsi="Times New Roman" w:cs="Times New Roman"/>
                <w:sz w:val="24"/>
                <w:szCs w:val="24"/>
                <w:lang w:eastAsia="ru-RU"/>
              </w:rPr>
              <w:t xml:space="preserve">  </w:t>
            </w:r>
            <w:proofErr w:type="gramStart"/>
            <w:r w:rsidRPr="00414AF9">
              <w:rPr>
                <w:rFonts w:ascii="Times New Roman" w:hAnsi="Times New Roman" w:cs="Times New Roman"/>
                <w:sz w:val="24"/>
                <w:szCs w:val="24"/>
                <w:lang w:eastAsia="ru-RU"/>
              </w:rPr>
              <w:t>Коза  считается</w:t>
            </w:r>
            <w:proofErr w:type="gramEnd"/>
            <w:r w:rsidRPr="00414AF9">
              <w:rPr>
                <w:rFonts w:ascii="Times New Roman" w:hAnsi="Times New Roman" w:cs="Times New Roman"/>
                <w:sz w:val="24"/>
                <w:szCs w:val="24"/>
                <w:lang w:eastAsia="ru-RU"/>
              </w:rPr>
              <w:t>  пойманной,  если  волк  коснулся   её    в    тот момент, когда она перепрыгивала через ров, или  если  она  попала  в  ров ногой.</w:t>
            </w:r>
          </w:p>
          <w:p w:rsidR="002B3610" w:rsidRPr="009832A2" w:rsidRDefault="002B3610" w:rsidP="009832A2">
            <w:pPr>
              <w:spacing w:after="0" w:line="240" w:lineRule="auto"/>
              <w:jc w:val="both"/>
              <w:rPr>
                <w:rFonts w:ascii="Times New Roman" w:hAnsi="Times New Roman" w:cs="Times New Roman"/>
                <w:b/>
                <w:bCs/>
                <w:sz w:val="24"/>
                <w:szCs w:val="24"/>
                <w:lang w:eastAsia="ar-SA"/>
              </w:rPr>
            </w:pPr>
            <w:r>
              <w:rPr>
                <w:rFonts w:ascii="Times New Roman" w:hAnsi="Times New Roman" w:cs="Times New Roman"/>
                <w:sz w:val="24"/>
                <w:szCs w:val="24"/>
                <w:lang w:eastAsia="ru-RU"/>
              </w:rPr>
              <w:t xml:space="preserve">  </w:t>
            </w:r>
            <w:r w:rsidRPr="009832A2">
              <w:rPr>
                <w:rFonts w:ascii="Times New Roman" w:hAnsi="Times New Roman" w:cs="Times New Roman"/>
                <w:b/>
                <w:bCs/>
                <w:sz w:val="24"/>
                <w:szCs w:val="24"/>
                <w:lang w:eastAsia="ar-SA"/>
              </w:rPr>
              <w:t>«Зелёная репка»</w:t>
            </w:r>
          </w:p>
          <w:p w:rsidR="002B3610" w:rsidRPr="009832A2" w:rsidRDefault="002B3610" w:rsidP="009832A2">
            <w:pPr>
              <w:spacing w:after="0" w:line="240" w:lineRule="auto"/>
              <w:jc w:val="both"/>
              <w:rPr>
                <w:rFonts w:ascii="Times New Roman" w:hAnsi="Times New Roman" w:cs="Times New Roman"/>
                <w:sz w:val="24"/>
                <w:szCs w:val="24"/>
                <w:lang w:eastAsia="ar-SA"/>
              </w:rPr>
            </w:pPr>
            <w:r w:rsidRPr="009832A2">
              <w:rPr>
                <w:rFonts w:ascii="Times New Roman" w:hAnsi="Times New Roman" w:cs="Times New Roman"/>
                <w:sz w:val="24"/>
                <w:szCs w:val="24"/>
                <w:lang w:eastAsia="ar-SA"/>
              </w:rPr>
              <w:t xml:space="preserve">         Все играющие встают в круг, берутся за руки, поют песню: </w:t>
            </w:r>
          </w:p>
          <w:p w:rsidR="002B3610" w:rsidRPr="009832A2" w:rsidRDefault="002B3610" w:rsidP="009832A2">
            <w:pPr>
              <w:spacing w:after="0" w:line="240" w:lineRule="auto"/>
              <w:jc w:val="both"/>
              <w:rPr>
                <w:rFonts w:ascii="Times New Roman" w:hAnsi="Times New Roman" w:cs="Times New Roman"/>
                <w:sz w:val="24"/>
                <w:szCs w:val="24"/>
                <w:lang w:eastAsia="ar-SA"/>
              </w:rPr>
            </w:pPr>
            <w:r w:rsidRPr="009832A2">
              <w:rPr>
                <w:rFonts w:ascii="Times New Roman" w:hAnsi="Times New Roman" w:cs="Times New Roman"/>
                <w:sz w:val="24"/>
                <w:szCs w:val="24"/>
                <w:lang w:eastAsia="ar-SA"/>
              </w:rPr>
              <w:t xml:space="preserve">Зелёная репка, держись крепко, </w:t>
            </w:r>
          </w:p>
          <w:p w:rsidR="002B3610" w:rsidRPr="009832A2" w:rsidRDefault="002B3610" w:rsidP="009832A2">
            <w:pPr>
              <w:spacing w:after="0" w:line="240" w:lineRule="auto"/>
              <w:jc w:val="both"/>
              <w:rPr>
                <w:rFonts w:ascii="Times New Roman" w:hAnsi="Times New Roman" w:cs="Times New Roman"/>
                <w:sz w:val="24"/>
                <w:szCs w:val="24"/>
                <w:lang w:eastAsia="ar-SA"/>
              </w:rPr>
            </w:pPr>
            <w:r w:rsidRPr="009832A2">
              <w:rPr>
                <w:rFonts w:ascii="Times New Roman" w:hAnsi="Times New Roman" w:cs="Times New Roman"/>
                <w:sz w:val="24"/>
                <w:szCs w:val="24"/>
                <w:lang w:eastAsia="ar-SA"/>
              </w:rPr>
              <w:t xml:space="preserve">кто оборвётся, тот не вернётся. </w:t>
            </w:r>
          </w:p>
          <w:p w:rsidR="002B3610" w:rsidRPr="009832A2" w:rsidRDefault="002B3610" w:rsidP="009832A2">
            <w:pPr>
              <w:spacing w:after="0" w:line="240" w:lineRule="auto"/>
              <w:jc w:val="both"/>
              <w:rPr>
                <w:rFonts w:ascii="Times New Roman" w:hAnsi="Times New Roman" w:cs="Times New Roman"/>
                <w:sz w:val="24"/>
                <w:szCs w:val="24"/>
                <w:lang w:eastAsia="ar-SA"/>
              </w:rPr>
            </w:pPr>
            <w:r w:rsidRPr="009832A2">
              <w:rPr>
                <w:rFonts w:ascii="Times New Roman" w:hAnsi="Times New Roman" w:cs="Times New Roman"/>
                <w:sz w:val="24"/>
                <w:szCs w:val="24"/>
                <w:lang w:eastAsia="ar-SA"/>
              </w:rPr>
              <w:t xml:space="preserve">Раз, два, три. </w:t>
            </w:r>
          </w:p>
          <w:p w:rsidR="002B3610" w:rsidRPr="00414AF9" w:rsidRDefault="002B3610" w:rsidP="009832A2">
            <w:pPr>
              <w:spacing w:after="0" w:line="240" w:lineRule="auto"/>
              <w:rPr>
                <w:sz w:val="24"/>
                <w:szCs w:val="24"/>
                <w:lang w:eastAsia="ru-RU"/>
              </w:rPr>
            </w:pPr>
            <w:r w:rsidRPr="009832A2">
              <w:rPr>
                <w:rFonts w:ascii="Times New Roman" w:hAnsi="Times New Roman" w:cs="Times New Roman"/>
                <w:sz w:val="24"/>
                <w:szCs w:val="24"/>
                <w:lang w:eastAsia="ar-SA"/>
              </w:rPr>
              <w:t>На счёт «три» все проворачиваются вокруг себя кому как захочется, но руки стараются не расцеплять. Кто разорвёт руки, входит в круг, остальные повторяют песню. И так несколько раз</w:t>
            </w:r>
          </w:p>
          <w:p w:rsidR="002B3610" w:rsidRPr="00414AF9" w:rsidRDefault="002B3610" w:rsidP="00414AF9">
            <w:pPr>
              <w:keepNext/>
              <w:pBdr>
                <w:bottom w:val="single" w:sz="8" w:space="0" w:color="D6DDB9"/>
              </w:pBdr>
              <w:spacing w:after="0" w:line="240" w:lineRule="auto"/>
              <w:outlineLvl w:val="1"/>
              <w:rPr>
                <w:rFonts w:ascii="Times New Roman" w:hAnsi="Times New Roman" w:cs="Times New Roman"/>
                <w:b/>
                <w:bCs/>
                <w:sz w:val="24"/>
                <w:szCs w:val="24"/>
                <w:lang w:eastAsia="ar-SA"/>
              </w:rPr>
            </w:pPr>
            <w:r>
              <w:rPr>
                <w:rFonts w:ascii="Times New Roman" w:hAnsi="Times New Roman" w:cs="Times New Roman"/>
                <w:sz w:val="24"/>
                <w:szCs w:val="24"/>
                <w:lang w:eastAsia="ru-RU"/>
              </w:rPr>
              <w:t xml:space="preserve">  </w:t>
            </w:r>
            <w:r w:rsidRPr="00414AF9">
              <w:rPr>
                <w:rFonts w:ascii="Times New Roman" w:hAnsi="Times New Roman" w:cs="Times New Roman"/>
                <w:i/>
                <w:iCs/>
                <w:sz w:val="24"/>
                <w:szCs w:val="24"/>
                <w:lang w:eastAsia="ar-SA"/>
              </w:rPr>
              <w:t xml:space="preserve"> </w:t>
            </w:r>
            <w:r w:rsidRPr="00414AF9">
              <w:rPr>
                <w:rFonts w:ascii="Times New Roman" w:hAnsi="Times New Roman" w:cs="Times New Roman"/>
                <w:b/>
                <w:bCs/>
                <w:sz w:val="24"/>
                <w:szCs w:val="24"/>
                <w:lang w:eastAsia="ar-SA"/>
              </w:rPr>
              <w:t>«Горячая картошка»</w:t>
            </w:r>
          </w:p>
          <w:p w:rsidR="002B3610" w:rsidRPr="00414AF9" w:rsidRDefault="002B3610" w:rsidP="00414AF9">
            <w:pPr>
              <w:spacing w:after="0" w:line="240" w:lineRule="auto"/>
              <w:rPr>
                <w:sz w:val="24"/>
                <w:szCs w:val="24"/>
                <w:lang w:eastAsia="ru-RU"/>
              </w:rPr>
            </w:pPr>
            <w:r w:rsidRPr="00414AF9">
              <w:rPr>
                <w:rFonts w:ascii="Times New Roman" w:hAnsi="Times New Roman" w:cs="Times New Roman"/>
                <w:sz w:val="24"/>
                <w:szCs w:val="24"/>
                <w:lang w:eastAsia="ru-RU"/>
              </w:rPr>
              <w:t>Количество игроков: не менее трех</w:t>
            </w:r>
            <w:r w:rsidRPr="00414AF9">
              <w:rPr>
                <w:rFonts w:ascii="Times New Roman" w:hAnsi="Times New Roman" w:cs="Times New Roman"/>
                <w:sz w:val="24"/>
                <w:szCs w:val="24"/>
                <w:lang w:eastAsia="ru-RU"/>
              </w:rPr>
              <w:br/>
              <w:t xml:space="preserve">Дети становятся в круг и перекидывают друг другу мяч, будто это горячая картошка. Игроки должны перекидывать мяч быстро, </w:t>
            </w:r>
            <w:proofErr w:type="gramStart"/>
            <w:r w:rsidRPr="00414AF9">
              <w:rPr>
                <w:rFonts w:ascii="Times New Roman" w:hAnsi="Times New Roman" w:cs="Times New Roman"/>
                <w:sz w:val="24"/>
                <w:szCs w:val="24"/>
                <w:lang w:eastAsia="ru-RU"/>
              </w:rPr>
              <w:t>что бы</w:t>
            </w:r>
            <w:proofErr w:type="gramEnd"/>
            <w:r w:rsidRPr="00414AF9">
              <w:rPr>
                <w:rFonts w:ascii="Times New Roman" w:hAnsi="Times New Roman" w:cs="Times New Roman"/>
                <w:sz w:val="24"/>
                <w:szCs w:val="24"/>
                <w:lang w:eastAsia="ru-RU"/>
              </w:rPr>
              <w:t xml:space="preserve"> не обжечься.</w:t>
            </w:r>
          </w:p>
          <w:p w:rsidR="002B3610" w:rsidRPr="009832A2" w:rsidRDefault="002B3610" w:rsidP="009832A2">
            <w:pPr>
              <w:spacing w:after="0" w:line="240" w:lineRule="auto"/>
              <w:jc w:val="both"/>
              <w:rPr>
                <w:rFonts w:ascii="Times New Roman" w:hAnsi="Times New Roman" w:cs="Times New Roman"/>
                <w:b/>
                <w:bCs/>
                <w:sz w:val="24"/>
                <w:szCs w:val="24"/>
                <w:lang w:eastAsia="ar-SA"/>
              </w:rPr>
            </w:pPr>
            <w:r>
              <w:rPr>
                <w:rFonts w:ascii="Times New Roman" w:hAnsi="Times New Roman" w:cs="Times New Roman"/>
                <w:sz w:val="24"/>
                <w:szCs w:val="24"/>
                <w:lang w:eastAsia="ru-RU"/>
              </w:rPr>
              <w:t xml:space="preserve">  </w:t>
            </w:r>
            <w:r w:rsidRPr="009832A2">
              <w:rPr>
                <w:rFonts w:ascii="Times New Roman" w:hAnsi="Times New Roman" w:cs="Times New Roman"/>
                <w:b/>
                <w:bCs/>
                <w:sz w:val="24"/>
                <w:szCs w:val="24"/>
                <w:lang w:eastAsia="ar-SA"/>
              </w:rPr>
              <w:t>«Гуси»</w:t>
            </w:r>
          </w:p>
          <w:p w:rsidR="002B3610" w:rsidRPr="00414AF9" w:rsidRDefault="002B3610" w:rsidP="009832A2">
            <w:pPr>
              <w:keepNext/>
              <w:pBdr>
                <w:bottom w:val="single" w:sz="8" w:space="0" w:color="D6DDB9"/>
              </w:pBdr>
              <w:spacing w:after="0" w:line="240" w:lineRule="auto"/>
              <w:outlineLvl w:val="1"/>
              <w:rPr>
                <w:sz w:val="24"/>
                <w:szCs w:val="24"/>
                <w:lang w:eastAsia="ru-RU"/>
              </w:rPr>
            </w:pPr>
            <w:r w:rsidRPr="009832A2">
              <w:rPr>
                <w:rFonts w:ascii="Times New Roman" w:hAnsi="Times New Roman" w:cs="Times New Roman"/>
                <w:sz w:val="24"/>
                <w:szCs w:val="24"/>
                <w:lang w:eastAsia="ar-SA"/>
              </w:rPr>
              <w:t xml:space="preserve">         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w:t>
            </w:r>
            <w:r w:rsidRPr="009832A2">
              <w:rPr>
                <w:rFonts w:ascii="Times New Roman" w:hAnsi="Times New Roman" w:cs="Times New Roman"/>
                <w:sz w:val="24"/>
                <w:szCs w:val="24"/>
                <w:lang w:eastAsia="ar-SA"/>
              </w:rPr>
              <w:lastRenderedPageBreak/>
              <w:t>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2B3610" w:rsidRPr="00414AF9" w:rsidRDefault="002B3610" w:rsidP="00B5053C">
            <w:pPr>
              <w:spacing w:after="0" w:line="240" w:lineRule="auto"/>
              <w:rPr>
                <w:sz w:val="24"/>
                <w:szCs w:val="24"/>
                <w:lang w:eastAsia="ru-RU"/>
              </w:rPr>
            </w:pPr>
          </w:p>
        </w:tc>
        <w:tc>
          <w:tcPr>
            <w:tcW w:w="1134" w:type="dxa"/>
          </w:tcPr>
          <w:p w:rsidR="002B3610" w:rsidRPr="0092081B" w:rsidRDefault="002B3610" w:rsidP="00B154B3">
            <w:pPr>
              <w:spacing w:after="0" w:line="240" w:lineRule="auto"/>
              <w:jc w:val="center"/>
              <w:rPr>
                <w:rFonts w:ascii="Times New Roman" w:hAnsi="Times New Roman" w:cs="Times New Roman"/>
                <w:b/>
                <w:bCs/>
                <w:sz w:val="24"/>
                <w:szCs w:val="24"/>
                <w:lang w:eastAsia="ru-RU"/>
              </w:rPr>
            </w:pPr>
            <w:r w:rsidRPr="0092081B">
              <w:rPr>
                <w:rFonts w:ascii="Times New Roman" w:hAnsi="Times New Roman" w:cs="Times New Roman"/>
                <w:b/>
                <w:bCs/>
                <w:sz w:val="24"/>
                <w:szCs w:val="24"/>
                <w:lang w:eastAsia="ru-RU"/>
              </w:rPr>
              <w:lastRenderedPageBreak/>
              <w:t>6ч</w:t>
            </w:r>
          </w:p>
        </w:tc>
      </w:tr>
      <w:tr w:rsidR="002B3610" w:rsidRPr="0092081B">
        <w:tc>
          <w:tcPr>
            <w:tcW w:w="2552" w:type="dxa"/>
          </w:tcPr>
          <w:p w:rsidR="002B3610" w:rsidRPr="0092081B" w:rsidRDefault="002B3610" w:rsidP="00162655">
            <w:pPr>
              <w:spacing w:after="0" w:line="240" w:lineRule="auto"/>
              <w:rPr>
                <w:rFonts w:ascii="Times New Roman" w:hAnsi="Times New Roman" w:cs="Times New Roman"/>
                <w:sz w:val="24"/>
                <w:szCs w:val="24"/>
                <w:lang w:eastAsia="ru-RU"/>
              </w:rPr>
            </w:pPr>
            <w:r w:rsidRPr="0092081B">
              <w:rPr>
                <w:rFonts w:ascii="Times New Roman" w:hAnsi="Times New Roman" w:cs="Times New Roman"/>
                <w:b/>
                <w:bCs/>
                <w:sz w:val="24"/>
                <w:szCs w:val="24"/>
                <w:lang w:eastAsia="ar-SA"/>
              </w:rPr>
              <w:lastRenderedPageBreak/>
              <w:t>Профилактика травматизма</w:t>
            </w:r>
          </w:p>
        </w:tc>
        <w:tc>
          <w:tcPr>
            <w:tcW w:w="9922" w:type="dxa"/>
          </w:tcPr>
          <w:p w:rsidR="002B3610" w:rsidRPr="0092081B" w:rsidRDefault="002B3610" w:rsidP="00B5053C">
            <w:pPr>
              <w:spacing w:after="0" w:line="240" w:lineRule="auto"/>
              <w:rPr>
                <w:rFonts w:ascii="Times New Roman" w:hAnsi="Times New Roman" w:cs="Times New Roman"/>
                <w:sz w:val="24"/>
                <w:szCs w:val="24"/>
                <w:lang w:eastAsia="ru-RU"/>
              </w:rPr>
            </w:pPr>
            <w:r w:rsidRPr="0092081B">
              <w:rPr>
                <w:rFonts w:ascii="Times New Roman" w:hAnsi="Times New Roman" w:cs="Times New Roman"/>
                <w:sz w:val="24"/>
                <w:szCs w:val="24"/>
                <w:lang w:eastAsia="ar-SA"/>
              </w:rPr>
              <w:t>Инструкция по Тех</w:t>
            </w:r>
            <w:r>
              <w:rPr>
                <w:rFonts w:ascii="Times New Roman" w:hAnsi="Times New Roman" w:cs="Times New Roman"/>
                <w:sz w:val="24"/>
                <w:szCs w:val="24"/>
                <w:lang w:eastAsia="ar-SA"/>
              </w:rPr>
              <w:t>н</w:t>
            </w:r>
            <w:r w:rsidRPr="0092081B">
              <w:rPr>
                <w:rFonts w:ascii="Times New Roman" w:hAnsi="Times New Roman" w:cs="Times New Roman"/>
                <w:sz w:val="24"/>
                <w:szCs w:val="24"/>
                <w:lang w:eastAsia="ar-SA"/>
              </w:rPr>
              <w:t>ике Безопасности при проведении подвижных игр</w:t>
            </w:r>
          </w:p>
        </w:tc>
        <w:tc>
          <w:tcPr>
            <w:tcW w:w="1134" w:type="dxa"/>
          </w:tcPr>
          <w:p w:rsidR="002B3610" w:rsidRPr="0092081B" w:rsidRDefault="002B3610" w:rsidP="00B154B3">
            <w:pPr>
              <w:spacing w:after="0" w:line="240" w:lineRule="auto"/>
              <w:jc w:val="center"/>
              <w:rPr>
                <w:rFonts w:ascii="Times New Roman" w:hAnsi="Times New Roman" w:cs="Times New Roman"/>
                <w:b/>
                <w:bCs/>
                <w:sz w:val="24"/>
                <w:szCs w:val="24"/>
                <w:lang w:eastAsia="ru-RU"/>
              </w:rPr>
            </w:pPr>
            <w:r w:rsidRPr="0092081B">
              <w:rPr>
                <w:rFonts w:ascii="Times New Roman" w:hAnsi="Times New Roman" w:cs="Times New Roman"/>
                <w:b/>
                <w:bCs/>
                <w:sz w:val="24"/>
                <w:szCs w:val="24"/>
                <w:lang w:eastAsia="ru-RU"/>
              </w:rPr>
              <w:t>1ч</w:t>
            </w:r>
          </w:p>
        </w:tc>
      </w:tr>
      <w:tr w:rsidR="002B3610" w:rsidRPr="0092081B">
        <w:trPr>
          <w:trHeight w:val="882"/>
        </w:trPr>
        <w:tc>
          <w:tcPr>
            <w:tcW w:w="2552" w:type="dxa"/>
          </w:tcPr>
          <w:p w:rsidR="002B3610" w:rsidRPr="00EB52B1" w:rsidRDefault="002B3610" w:rsidP="00EB52B1">
            <w:pPr>
              <w:spacing w:after="0" w:line="240" w:lineRule="auto"/>
              <w:jc w:val="center"/>
              <w:rPr>
                <w:rFonts w:ascii="Times New Roman" w:hAnsi="Times New Roman" w:cs="Times New Roman"/>
                <w:b/>
                <w:bCs/>
                <w:sz w:val="24"/>
                <w:szCs w:val="24"/>
                <w:lang w:eastAsia="ar-SA"/>
              </w:rPr>
            </w:pPr>
            <w:proofErr w:type="gramStart"/>
            <w:r w:rsidRPr="00EB52B1">
              <w:rPr>
                <w:rFonts w:ascii="Times New Roman" w:hAnsi="Times New Roman" w:cs="Times New Roman"/>
                <w:b/>
                <w:bCs/>
                <w:sz w:val="24"/>
                <w:szCs w:val="24"/>
                <w:lang w:eastAsia="ar-SA"/>
              </w:rPr>
              <w:t>Русские  игровые</w:t>
            </w:r>
            <w:proofErr w:type="gramEnd"/>
            <w:r w:rsidRPr="00EB52B1">
              <w:rPr>
                <w:rFonts w:ascii="Times New Roman" w:hAnsi="Times New Roman" w:cs="Times New Roman"/>
                <w:b/>
                <w:bCs/>
                <w:sz w:val="24"/>
                <w:szCs w:val="24"/>
                <w:lang w:eastAsia="ar-SA"/>
              </w:rPr>
              <w:t xml:space="preserve"> традиции в подвижных играх</w:t>
            </w:r>
          </w:p>
          <w:p w:rsidR="002B3610" w:rsidRPr="0092081B" w:rsidRDefault="002B3610" w:rsidP="00162655">
            <w:pPr>
              <w:spacing w:after="0" w:line="240" w:lineRule="auto"/>
              <w:rPr>
                <w:rFonts w:ascii="Times New Roman" w:hAnsi="Times New Roman" w:cs="Times New Roman"/>
                <w:b/>
                <w:bCs/>
                <w:sz w:val="24"/>
                <w:szCs w:val="24"/>
                <w:lang w:eastAsia="ar-SA"/>
              </w:rPr>
            </w:pPr>
          </w:p>
        </w:tc>
        <w:tc>
          <w:tcPr>
            <w:tcW w:w="9922" w:type="dxa"/>
          </w:tcPr>
          <w:p w:rsidR="002B3610" w:rsidRDefault="002B3610" w:rsidP="00B5053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A2788">
              <w:rPr>
                <w:rFonts w:ascii="Times New Roman" w:hAnsi="Times New Roman" w:cs="Times New Roman"/>
                <w:b/>
                <w:bCs/>
                <w:sz w:val="24"/>
                <w:szCs w:val="24"/>
                <w:lang w:eastAsia="ar-SA"/>
              </w:rPr>
              <w:t>«</w:t>
            </w:r>
            <w:proofErr w:type="gramStart"/>
            <w:r w:rsidRPr="005A2788">
              <w:rPr>
                <w:rFonts w:ascii="Times New Roman" w:hAnsi="Times New Roman" w:cs="Times New Roman"/>
                <w:b/>
                <w:bCs/>
                <w:sz w:val="24"/>
                <w:szCs w:val="24"/>
                <w:lang w:eastAsia="ru-RU"/>
              </w:rPr>
              <w:t>Чехарда»</w:t>
            </w:r>
            <w:r w:rsidRPr="005A2788">
              <w:rPr>
                <w:rFonts w:ascii="Times New Roman" w:hAnsi="Times New Roman" w:cs="Times New Roman"/>
                <w:sz w:val="24"/>
                <w:szCs w:val="24"/>
                <w:lang w:eastAsia="ru-RU"/>
              </w:rPr>
              <w:br/>
              <w:t>Один</w:t>
            </w:r>
            <w:proofErr w:type="gramEnd"/>
            <w:r w:rsidRPr="005A2788">
              <w:rPr>
                <w:rFonts w:ascii="Times New Roman" w:hAnsi="Times New Roman" w:cs="Times New Roman"/>
                <w:sz w:val="24"/>
                <w:szCs w:val="24"/>
                <w:lang w:eastAsia="ru-RU"/>
              </w:rPr>
              <w:t xml:space="preserve"> из игроков выбирается на роль </w:t>
            </w:r>
            <w:r w:rsidRPr="005A2788">
              <w:rPr>
                <w:rFonts w:ascii="Times New Roman" w:hAnsi="Times New Roman" w:cs="Times New Roman"/>
                <w:i/>
                <w:iCs/>
                <w:sz w:val="24"/>
                <w:szCs w:val="24"/>
                <w:lang w:eastAsia="ru-RU"/>
              </w:rPr>
              <w:t>козла</w:t>
            </w:r>
            <w:r w:rsidRPr="005A2788">
              <w:rPr>
                <w:rFonts w:ascii="Times New Roman" w:hAnsi="Times New Roman" w:cs="Times New Roman"/>
                <w:sz w:val="24"/>
                <w:szCs w:val="24"/>
                <w:lang w:eastAsia="ru-RU"/>
              </w:rPr>
              <w:t>. Оставшиеся по очереди должны через него перепрыгивать. Кто не сумел перепрыгнуть через </w:t>
            </w:r>
            <w:r w:rsidRPr="005A2788">
              <w:rPr>
                <w:rFonts w:ascii="Times New Roman" w:hAnsi="Times New Roman" w:cs="Times New Roman"/>
                <w:i/>
                <w:iCs/>
                <w:sz w:val="24"/>
                <w:szCs w:val="24"/>
                <w:lang w:eastAsia="ru-RU"/>
              </w:rPr>
              <w:t>козла</w:t>
            </w:r>
            <w:r w:rsidRPr="005A2788">
              <w:rPr>
                <w:rFonts w:ascii="Times New Roman" w:hAnsi="Times New Roman" w:cs="Times New Roman"/>
                <w:sz w:val="24"/>
                <w:szCs w:val="24"/>
                <w:lang w:eastAsia="ru-RU"/>
              </w:rPr>
              <w:t>, или его свалил, или сам упал после прыжка, становится на место </w:t>
            </w:r>
            <w:r w:rsidRPr="005A2788">
              <w:rPr>
                <w:rFonts w:ascii="Times New Roman" w:hAnsi="Times New Roman" w:cs="Times New Roman"/>
                <w:i/>
                <w:iCs/>
                <w:sz w:val="24"/>
                <w:szCs w:val="24"/>
                <w:lang w:eastAsia="ru-RU"/>
              </w:rPr>
              <w:t>козла</w:t>
            </w:r>
            <w:r w:rsidRPr="005A2788">
              <w:rPr>
                <w:rFonts w:ascii="Times New Roman" w:hAnsi="Times New Roman" w:cs="Times New Roman"/>
                <w:sz w:val="24"/>
                <w:szCs w:val="24"/>
                <w:lang w:eastAsia="ru-RU"/>
              </w:rPr>
              <w:t>, а бывший </w:t>
            </w:r>
            <w:r w:rsidRPr="005A2788">
              <w:rPr>
                <w:rFonts w:ascii="Times New Roman" w:hAnsi="Times New Roman" w:cs="Times New Roman"/>
                <w:i/>
                <w:iCs/>
                <w:sz w:val="24"/>
                <w:szCs w:val="24"/>
                <w:lang w:eastAsia="ru-RU"/>
              </w:rPr>
              <w:t>козел</w:t>
            </w:r>
            <w:r w:rsidRPr="005A2788">
              <w:rPr>
                <w:rFonts w:ascii="Times New Roman" w:hAnsi="Times New Roman" w:cs="Times New Roman"/>
                <w:sz w:val="24"/>
                <w:szCs w:val="24"/>
                <w:lang w:eastAsia="ru-RU"/>
              </w:rPr>
              <w:t xml:space="preserve"> идет прыгать. Для сложности вместо </w:t>
            </w:r>
            <w:proofErr w:type="spellStart"/>
            <w:r w:rsidRPr="005A2788">
              <w:rPr>
                <w:rFonts w:ascii="Times New Roman" w:hAnsi="Times New Roman" w:cs="Times New Roman"/>
                <w:sz w:val="24"/>
                <w:szCs w:val="24"/>
                <w:lang w:eastAsia="ru-RU"/>
              </w:rPr>
              <w:t>одного</w:t>
            </w:r>
            <w:r w:rsidRPr="005A2788">
              <w:rPr>
                <w:rFonts w:ascii="Times New Roman" w:hAnsi="Times New Roman" w:cs="Times New Roman"/>
                <w:i/>
                <w:iCs/>
                <w:sz w:val="24"/>
                <w:szCs w:val="24"/>
                <w:lang w:eastAsia="ru-RU"/>
              </w:rPr>
              <w:t>козла</w:t>
            </w:r>
            <w:proofErr w:type="spellEnd"/>
            <w:r w:rsidRPr="005A2788">
              <w:rPr>
                <w:rFonts w:ascii="Times New Roman" w:hAnsi="Times New Roman" w:cs="Times New Roman"/>
                <w:sz w:val="24"/>
                <w:szCs w:val="24"/>
                <w:lang w:eastAsia="ru-RU"/>
              </w:rPr>
              <w:t> можно выбирать нескольких, и прыгающий должен преодолеть без ошибок всю цепочку.</w:t>
            </w:r>
            <w:r w:rsidRPr="005A2788">
              <w:rPr>
                <w:rFonts w:ascii="Times New Roman" w:hAnsi="Times New Roman" w:cs="Times New Roman"/>
                <w:sz w:val="24"/>
                <w:szCs w:val="24"/>
                <w:lang w:eastAsia="ru-RU"/>
              </w:rPr>
              <w:br/>
            </w:r>
            <w:r w:rsidRPr="005A2788">
              <w:rPr>
                <w:rFonts w:ascii="Times New Roman" w:hAnsi="Times New Roman" w:cs="Times New Roman"/>
                <w:i/>
                <w:iCs/>
                <w:sz w:val="24"/>
                <w:szCs w:val="24"/>
                <w:lang w:eastAsia="ru-RU"/>
              </w:rPr>
              <w:t>Козлу</w:t>
            </w:r>
            <w:r w:rsidRPr="005A2788">
              <w:rPr>
                <w:rFonts w:ascii="Times New Roman" w:hAnsi="Times New Roman" w:cs="Times New Roman"/>
                <w:sz w:val="24"/>
                <w:szCs w:val="24"/>
                <w:lang w:eastAsia="ru-RU"/>
              </w:rPr>
              <w:t xml:space="preserve"> запрещено умышленно прогибаться, </w:t>
            </w:r>
            <w:proofErr w:type="spellStart"/>
            <w:r w:rsidRPr="005A2788">
              <w:rPr>
                <w:rFonts w:ascii="Times New Roman" w:hAnsi="Times New Roman" w:cs="Times New Roman"/>
                <w:sz w:val="24"/>
                <w:szCs w:val="24"/>
                <w:lang w:eastAsia="ru-RU"/>
              </w:rPr>
              <w:t>уворачиваться</w:t>
            </w:r>
            <w:proofErr w:type="spellEnd"/>
            <w:r w:rsidRPr="005A2788">
              <w:rPr>
                <w:rFonts w:ascii="Times New Roman" w:hAnsi="Times New Roman" w:cs="Times New Roman"/>
                <w:sz w:val="24"/>
                <w:szCs w:val="24"/>
                <w:lang w:eastAsia="ru-RU"/>
              </w:rPr>
              <w:t xml:space="preserve"> или иным способом мешать прыгающему.</w:t>
            </w:r>
          </w:p>
          <w:p w:rsidR="002B3610" w:rsidRDefault="002B3610" w:rsidP="00B5053C">
            <w:pPr>
              <w:spacing w:after="0" w:line="240" w:lineRule="auto"/>
              <w:rPr>
                <w:rFonts w:ascii="Times New Roman" w:hAnsi="Times New Roman" w:cs="Times New Roman"/>
                <w:sz w:val="24"/>
                <w:szCs w:val="24"/>
                <w:shd w:val="clear" w:color="auto" w:fill="FFFFFF"/>
                <w:lang w:eastAsia="ar-SA"/>
              </w:rPr>
            </w:pPr>
            <w:r>
              <w:rPr>
                <w:rFonts w:ascii="Times New Roman" w:hAnsi="Times New Roman" w:cs="Times New Roman"/>
                <w:sz w:val="24"/>
                <w:szCs w:val="24"/>
                <w:lang w:eastAsia="ru-RU"/>
              </w:rPr>
              <w:t xml:space="preserve">  </w:t>
            </w:r>
            <w:r w:rsidRPr="005A2788">
              <w:rPr>
                <w:rFonts w:ascii="Times New Roman" w:hAnsi="Times New Roman" w:cs="Times New Roman"/>
                <w:b/>
                <w:bCs/>
                <w:sz w:val="24"/>
                <w:szCs w:val="24"/>
                <w:lang w:eastAsia="ar-SA"/>
              </w:rPr>
              <w:t>«</w:t>
            </w:r>
            <w:proofErr w:type="gramStart"/>
            <w:r w:rsidRPr="005A2788">
              <w:rPr>
                <w:rFonts w:ascii="Times New Roman" w:hAnsi="Times New Roman" w:cs="Times New Roman"/>
                <w:b/>
                <w:bCs/>
                <w:sz w:val="24"/>
                <w:szCs w:val="24"/>
                <w:shd w:val="clear" w:color="auto" w:fill="FFFFFF"/>
                <w:lang w:eastAsia="ar-SA"/>
              </w:rPr>
              <w:t>Дуга»</w:t>
            </w:r>
            <w:r w:rsidRPr="005A2788">
              <w:rPr>
                <w:rFonts w:ascii="Times New Roman" w:hAnsi="Times New Roman" w:cs="Times New Roman"/>
                <w:sz w:val="24"/>
                <w:szCs w:val="24"/>
                <w:lang w:eastAsia="ar-SA"/>
              </w:rPr>
              <w:br/>
            </w:r>
            <w:r w:rsidRPr="005A2788">
              <w:rPr>
                <w:rFonts w:ascii="Times New Roman" w:hAnsi="Times New Roman" w:cs="Times New Roman"/>
                <w:sz w:val="24"/>
                <w:szCs w:val="24"/>
                <w:shd w:val="clear" w:color="auto" w:fill="FFFFFF"/>
                <w:lang w:eastAsia="ar-SA"/>
              </w:rPr>
              <w:t>Для</w:t>
            </w:r>
            <w:proofErr w:type="gramEnd"/>
            <w:r w:rsidRPr="005A2788">
              <w:rPr>
                <w:rFonts w:ascii="Times New Roman" w:hAnsi="Times New Roman" w:cs="Times New Roman"/>
                <w:sz w:val="24"/>
                <w:szCs w:val="24"/>
                <w:shd w:val="clear" w:color="auto" w:fill="FFFFFF"/>
                <w:lang w:eastAsia="ar-SA"/>
              </w:rPr>
              <w:t xml:space="preserve"> игры натягивается веревочка и игроки по очереди должны пройти под ней, прогнувшись. При этом нельзя падать и задевать саму веревку. С каждым коном веревка опускается все ниже и ниже и в конце побеждает самый гибкий и упорный.</w:t>
            </w:r>
          </w:p>
          <w:p w:rsidR="002B3610" w:rsidRPr="00B5053C" w:rsidRDefault="002B3610" w:rsidP="00B5053C">
            <w:pPr>
              <w:spacing w:after="0" w:line="240" w:lineRule="auto"/>
              <w:jc w:val="both"/>
              <w:rPr>
                <w:rFonts w:ascii="Times New Roman" w:hAnsi="Times New Roman" w:cs="Times New Roman"/>
                <w:b/>
                <w:bCs/>
                <w:sz w:val="24"/>
                <w:szCs w:val="24"/>
                <w:lang w:eastAsia="ar-SA"/>
              </w:rPr>
            </w:pPr>
            <w:r>
              <w:rPr>
                <w:rFonts w:ascii="Times New Roman" w:hAnsi="Times New Roman" w:cs="Times New Roman"/>
                <w:sz w:val="24"/>
                <w:szCs w:val="24"/>
                <w:shd w:val="clear" w:color="auto" w:fill="FFFFFF"/>
                <w:lang w:eastAsia="ar-SA"/>
              </w:rPr>
              <w:t xml:space="preserve">  </w:t>
            </w:r>
            <w:r w:rsidRPr="00B5053C">
              <w:rPr>
                <w:rFonts w:ascii="Times New Roman" w:hAnsi="Times New Roman" w:cs="Times New Roman"/>
                <w:b/>
                <w:bCs/>
                <w:sz w:val="24"/>
                <w:szCs w:val="24"/>
                <w:lang w:eastAsia="ar-SA"/>
              </w:rPr>
              <w:t xml:space="preserve"> «Кот и мышь»</w:t>
            </w:r>
          </w:p>
          <w:p w:rsidR="002B3610" w:rsidRPr="00B5053C" w:rsidRDefault="002B3610" w:rsidP="00B5053C">
            <w:pPr>
              <w:spacing w:after="0" w:line="240" w:lineRule="auto"/>
              <w:jc w:val="both"/>
              <w:rPr>
                <w:rFonts w:ascii="Times New Roman" w:hAnsi="Times New Roman" w:cs="Times New Roman"/>
                <w:b/>
                <w:bCs/>
                <w:sz w:val="24"/>
                <w:szCs w:val="24"/>
                <w:lang w:eastAsia="ar-SA"/>
              </w:rPr>
            </w:pPr>
            <w:r w:rsidRPr="00B5053C">
              <w:rPr>
                <w:rFonts w:ascii="Times New Roman" w:hAnsi="Times New Roman" w:cs="Times New Roman"/>
                <w:sz w:val="24"/>
                <w:szCs w:val="24"/>
                <w:lang w:eastAsia="ar-SA"/>
              </w:rPr>
              <w:t xml:space="preserve">Игроки (не более пяти пар) встают в два ряда лицом друг к другу, берутся за руки, образуя небольшой проход - нору.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игроков. Как только кот поймал мышь, игроки встают в ряд. Начинает игру вторая пара. Игра продолжается, пока коты не переловят всех мышей. </w:t>
            </w:r>
          </w:p>
          <w:p w:rsidR="002B3610" w:rsidRDefault="002B3610" w:rsidP="00B5053C">
            <w:pPr>
              <w:spacing w:after="0" w:line="240" w:lineRule="auto"/>
              <w:rPr>
                <w:rFonts w:ascii="Times New Roman" w:hAnsi="Times New Roman" w:cs="Times New Roman"/>
                <w:sz w:val="24"/>
                <w:szCs w:val="24"/>
                <w:lang w:eastAsia="ar-SA"/>
              </w:rPr>
            </w:pPr>
            <w:r w:rsidRPr="00B5053C">
              <w:rPr>
                <w:rFonts w:ascii="Times New Roman" w:hAnsi="Times New Roman" w:cs="Times New Roman"/>
                <w:sz w:val="24"/>
                <w:szCs w:val="24"/>
                <w:lang w:eastAsia="ar-SA"/>
              </w:rPr>
              <w:t>Правила игры. Коту нельзя забегать в нору. Кот и мыши не должны убегать далеко от норы.</w:t>
            </w:r>
          </w:p>
          <w:p w:rsidR="002B3610" w:rsidRPr="00B5053C" w:rsidRDefault="002B3610" w:rsidP="00B5053C">
            <w:pPr>
              <w:spacing w:after="0" w:line="240" w:lineRule="auto"/>
              <w:jc w:val="both"/>
              <w:rPr>
                <w:rFonts w:ascii="Times New Roman" w:hAnsi="Times New Roman" w:cs="Times New Roman"/>
                <w:b/>
                <w:bCs/>
                <w:sz w:val="24"/>
                <w:szCs w:val="24"/>
                <w:lang w:eastAsia="ar-SA"/>
              </w:rPr>
            </w:pPr>
            <w:r>
              <w:rPr>
                <w:rFonts w:ascii="Times New Roman" w:hAnsi="Times New Roman" w:cs="Times New Roman"/>
                <w:sz w:val="24"/>
                <w:szCs w:val="24"/>
                <w:lang w:eastAsia="ar-SA"/>
              </w:rPr>
              <w:t xml:space="preserve">  </w:t>
            </w:r>
            <w:r w:rsidRPr="00B5053C">
              <w:rPr>
                <w:rFonts w:ascii="Times New Roman" w:hAnsi="Times New Roman" w:cs="Times New Roman"/>
                <w:b/>
                <w:bCs/>
                <w:sz w:val="24"/>
                <w:szCs w:val="24"/>
                <w:lang w:eastAsia="ar-SA"/>
              </w:rPr>
              <w:t>«Удар по веревочке»</w:t>
            </w:r>
          </w:p>
          <w:p w:rsidR="002B3610" w:rsidRDefault="002B3610" w:rsidP="00B5053C">
            <w:pPr>
              <w:spacing w:after="0" w:line="240" w:lineRule="auto"/>
              <w:rPr>
                <w:rFonts w:ascii="Times New Roman" w:hAnsi="Times New Roman" w:cs="Times New Roman"/>
                <w:sz w:val="24"/>
                <w:szCs w:val="24"/>
                <w:lang w:eastAsia="ar-SA"/>
              </w:rPr>
            </w:pPr>
            <w:r w:rsidRPr="00B5053C">
              <w:rPr>
                <w:rFonts w:ascii="Times New Roman" w:hAnsi="Times New Roman" w:cs="Times New Roman"/>
                <w:sz w:val="24"/>
                <w:szCs w:val="24"/>
                <w:lang w:eastAsia="ar-SA"/>
              </w:rPr>
              <w:t xml:space="preserve">         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 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w:t>
            </w:r>
            <w:proofErr w:type="gramStart"/>
            <w:r w:rsidRPr="00B5053C">
              <w:rPr>
                <w:rFonts w:ascii="Times New Roman" w:hAnsi="Times New Roman" w:cs="Times New Roman"/>
                <w:sz w:val="24"/>
                <w:szCs w:val="24"/>
                <w:lang w:eastAsia="ar-SA"/>
              </w:rPr>
              <w:t>в круг</w:t>
            </w:r>
            <w:proofErr w:type="gramEnd"/>
            <w:r w:rsidRPr="00B5053C">
              <w:rPr>
                <w:rFonts w:ascii="Times New Roman" w:hAnsi="Times New Roman" w:cs="Times New Roman"/>
                <w:sz w:val="24"/>
                <w:szCs w:val="24"/>
                <w:lang w:eastAsia="ar-SA"/>
              </w:rPr>
              <w:t xml:space="preserve"> и игра продолжается дальше.</w:t>
            </w:r>
          </w:p>
          <w:p w:rsidR="002B3610" w:rsidRPr="00B5053C" w:rsidRDefault="002B3610" w:rsidP="00B5053C">
            <w:pPr>
              <w:spacing w:after="0" w:line="240" w:lineRule="auto"/>
              <w:jc w:val="both"/>
              <w:rPr>
                <w:rFonts w:ascii="Times New Roman" w:hAnsi="Times New Roman" w:cs="Times New Roman"/>
                <w:b/>
                <w:bCs/>
                <w:sz w:val="24"/>
                <w:szCs w:val="24"/>
                <w:lang w:eastAsia="ar-SA"/>
              </w:rPr>
            </w:pPr>
            <w:r>
              <w:rPr>
                <w:rFonts w:ascii="Times New Roman" w:hAnsi="Times New Roman" w:cs="Times New Roman"/>
                <w:sz w:val="24"/>
                <w:szCs w:val="24"/>
                <w:lang w:eastAsia="ar-SA"/>
              </w:rPr>
              <w:lastRenderedPageBreak/>
              <w:t xml:space="preserve">  </w:t>
            </w:r>
            <w:r w:rsidRPr="00B5053C">
              <w:rPr>
                <w:rFonts w:ascii="Times New Roman" w:hAnsi="Times New Roman" w:cs="Times New Roman"/>
                <w:b/>
                <w:bCs/>
                <w:sz w:val="24"/>
                <w:szCs w:val="24"/>
                <w:lang w:eastAsia="ar-SA"/>
              </w:rPr>
              <w:t>«Прыганье со связанными ногами»</w:t>
            </w:r>
          </w:p>
          <w:p w:rsidR="002B3610" w:rsidRDefault="002B3610" w:rsidP="00B5053C">
            <w:pPr>
              <w:spacing w:after="0" w:line="240" w:lineRule="auto"/>
              <w:rPr>
                <w:rFonts w:ascii="Times New Roman" w:hAnsi="Times New Roman" w:cs="Times New Roman"/>
                <w:sz w:val="24"/>
                <w:szCs w:val="24"/>
                <w:lang w:eastAsia="ar-SA"/>
              </w:rPr>
            </w:pPr>
            <w:r w:rsidRPr="00B5053C">
              <w:rPr>
                <w:rFonts w:ascii="Times New Roman" w:hAnsi="Times New Roman" w:cs="Times New Roman"/>
                <w:sz w:val="24"/>
                <w:szCs w:val="24"/>
                <w:lang w:eastAsia="ar-SA"/>
              </w:rPr>
              <w:t>         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w:t>
            </w:r>
          </w:p>
          <w:p w:rsidR="002B3610" w:rsidRPr="00B5053C" w:rsidRDefault="002B3610" w:rsidP="00B5053C">
            <w:pPr>
              <w:spacing w:after="0" w:line="240" w:lineRule="auto"/>
              <w:jc w:val="both"/>
              <w:rPr>
                <w:rFonts w:ascii="Times New Roman" w:hAnsi="Times New Roman" w:cs="Times New Roman"/>
                <w:b/>
                <w:bCs/>
                <w:sz w:val="24"/>
                <w:szCs w:val="24"/>
                <w:lang w:eastAsia="ar-SA"/>
              </w:rPr>
            </w:pPr>
            <w:r>
              <w:rPr>
                <w:rFonts w:ascii="Times New Roman" w:hAnsi="Times New Roman" w:cs="Times New Roman"/>
                <w:sz w:val="24"/>
                <w:szCs w:val="24"/>
                <w:lang w:eastAsia="ar-SA"/>
              </w:rPr>
              <w:t xml:space="preserve">  </w:t>
            </w:r>
            <w:r w:rsidRPr="00B5053C">
              <w:rPr>
                <w:rFonts w:ascii="Times New Roman" w:hAnsi="Times New Roman" w:cs="Times New Roman"/>
                <w:b/>
                <w:bCs/>
                <w:sz w:val="24"/>
                <w:szCs w:val="24"/>
                <w:lang w:eastAsia="ar-SA"/>
              </w:rPr>
              <w:t>«Бой петухов»</w:t>
            </w:r>
          </w:p>
          <w:p w:rsidR="002B3610" w:rsidRDefault="002B3610" w:rsidP="00B5053C">
            <w:pPr>
              <w:spacing w:after="0" w:line="240" w:lineRule="auto"/>
              <w:rPr>
                <w:rFonts w:ascii="Times New Roman" w:hAnsi="Times New Roman" w:cs="Times New Roman"/>
                <w:sz w:val="24"/>
                <w:szCs w:val="24"/>
                <w:lang w:eastAsia="ar-SA"/>
              </w:rPr>
            </w:pPr>
            <w:r w:rsidRPr="00B5053C">
              <w:rPr>
                <w:rFonts w:ascii="Times New Roman" w:hAnsi="Times New Roman" w:cs="Times New Roman"/>
                <w:sz w:val="24"/>
                <w:szCs w:val="24"/>
                <w:lang w:eastAsia="ar-SA"/>
              </w:rPr>
              <w:t>         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2B3610" w:rsidRPr="00B5053C" w:rsidRDefault="002B3610" w:rsidP="00B5053C">
            <w:pPr>
              <w:spacing w:after="0" w:line="240" w:lineRule="auto"/>
              <w:jc w:val="both"/>
              <w:rPr>
                <w:rFonts w:ascii="Times New Roman" w:hAnsi="Times New Roman" w:cs="Times New Roman"/>
                <w:b/>
                <w:bCs/>
                <w:sz w:val="24"/>
                <w:szCs w:val="24"/>
                <w:lang w:eastAsia="ar-SA"/>
              </w:rPr>
            </w:pPr>
            <w:r>
              <w:rPr>
                <w:rFonts w:ascii="Times New Roman" w:hAnsi="Times New Roman" w:cs="Times New Roman"/>
                <w:sz w:val="24"/>
                <w:szCs w:val="24"/>
                <w:lang w:eastAsia="ar-SA"/>
              </w:rPr>
              <w:t xml:space="preserve">  </w:t>
            </w:r>
            <w:r w:rsidRPr="00B5053C">
              <w:rPr>
                <w:rFonts w:ascii="Times New Roman" w:hAnsi="Times New Roman" w:cs="Times New Roman"/>
                <w:b/>
                <w:bCs/>
                <w:sz w:val="24"/>
                <w:szCs w:val="24"/>
                <w:lang w:eastAsia="ar-SA"/>
              </w:rPr>
              <w:t>«Медом или сахаром»</w:t>
            </w:r>
          </w:p>
          <w:p w:rsidR="002B3610" w:rsidRPr="0092081B" w:rsidRDefault="002B3610" w:rsidP="00B5053C">
            <w:pPr>
              <w:spacing w:after="0" w:line="240" w:lineRule="auto"/>
              <w:rPr>
                <w:rFonts w:ascii="Times New Roman" w:hAnsi="Times New Roman" w:cs="Times New Roman"/>
                <w:sz w:val="24"/>
                <w:szCs w:val="24"/>
                <w:lang w:eastAsia="ru-RU"/>
              </w:rPr>
            </w:pPr>
            <w:r w:rsidRPr="00B5053C">
              <w:rPr>
                <w:rFonts w:ascii="Times New Roman" w:hAnsi="Times New Roman" w:cs="Times New Roman"/>
                <w:sz w:val="24"/>
                <w:szCs w:val="24"/>
                <w:lang w:eastAsia="ar-SA"/>
              </w:rPr>
              <w:t>         Играющие делятся на две команды: выбирают, кем быть – медом или сахаром. Затем берут палку и тянут ее за оба конца. Соревнуются, на чей стороне больше меда или сахара.</w:t>
            </w:r>
          </w:p>
        </w:tc>
        <w:tc>
          <w:tcPr>
            <w:tcW w:w="1134" w:type="dxa"/>
          </w:tcPr>
          <w:p w:rsidR="002B3610" w:rsidRPr="0092081B" w:rsidRDefault="0002305D" w:rsidP="007E4EA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6</w:t>
            </w:r>
            <w:r w:rsidR="002B3610">
              <w:rPr>
                <w:rFonts w:ascii="Times New Roman" w:hAnsi="Times New Roman" w:cs="Times New Roman"/>
                <w:b/>
                <w:bCs/>
                <w:sz w:val="24"/>
                <w:szCs w:val="24"/>
                <w:lang w:eastAsia="ru-RU"/>
              </w:rPr>
              <w:t>ч</w:t>
            </w:r>
          </w:p>
        </w:tc>
      </w:tr>
      <w:tr w:rsidR="002B3610" w:rsidRPr="0092081B">
        <w:tc>
          <w:tcPr>
            <w:tcW w:w="2552" w:type="dxa"/>
          </w:tcPr>
          <w:p w:rsidR="002B3610" w:rsidRPr="0092081B" w:rsidRDefault="002B3610" w:rsidP="00B5053C">
            <w:pPr>
              <w:spacing w:after="0" w:line="240" w:lineRule="auto"/>
              <w:jc w:val="center"/>
              <w:rPr>
                <w:rFonts w:ascii="Times New Roman" w:hAnsi="Times New Roman" w:cs="Times New Roman"/>
                <w:sz w:val="24"/>
                <w:szCs w:val="24"/>
              </w:rPr>
            </w:pPr>
            <w:r w:rsidRPr="0092081B">
              <w:rPr>
                <w:rFonts w:ascii="Times New Roman" w:hAnsi="Times New Roman" w:cs="Times New Roman"/>
                <w:sz w:val="24"/>
                <w:szCs w:val="24"/>
              </w:rPr>
              <w:lastRenderedPageBreak/>
              <w:t>Итого</w:t>
            </w:r>
          </w:p>
        </w:tc>
        <w:tc>
          <w:tcPr>
            <w:tcW w:w="9922" w:type="dxa"/>
          </w:tcPr>
          <w:p w:rsidR="002B3610" w:rsidRPr="0092081B" w:rsidRDefault="002B3610" w:rsidP="00B5053C">
            <w:pPr>
              <w:spacing w:after="0" w:line="240" w:lineRule="auto"/>
              <w:rPr>
                <w:rFonts w:ascii="Times New Roman" w:hAnsi="Times New Roman" w:cs="Times New Roman"/>
                <w:sz w:val="24"/>
                <w:szCs w:val="24"/>
              </w:rPr>
            </w:pPr>
          </w:p>
        </w:tc>
        <w:tc>
          <w:tcPr>
            <w:tcW w:w="1134" w:type="dxa"/>
          </w:tcPr>
          <w:p w:rsidR="002B3610" w:rsidRPr="0092081B" w:rsidRDefault="0002305D" w:rsidP="007E4EA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w:t>
            </w:r>
            <w:r w:rsidR="002B3610" w:rsidRPr="0092081B">
              <w:rPr>
                <w:rFonts w:ascii="Times New Roman" w:hAnsi="Times New Roman" w:cs="Times New Roman"/>
                <w:sz w:val="24"/>
                <w:szCs w:val="24"/>
                <w:lang w:eastAsia="ru-RU"/>
              </w:rPr>
              <w:t>ч</w:t>
            </w:r>
          </w:p>
        </w:tc>
      </w:tr>
    </w:tbl>
    <w:p w:rsidR="002B3610" w:rsidRDefault="002B3610" w:rsidP="007E4EAE">
      <w:pPr>
        <w:rPr>
          <w:rFonts w:ascii="Times New Roman" w:hAnsi="Times New Roman" w:cs="Times New Roman"/>
          <w:sz w:val="24"/>
          <w:szCs w:val="24"/>
        </w:rPr>
      </w:pPr>
      <w:r w:rsidRPr="0099422A">
        <w:rPr>
          <w:rFonts w:ascii="Times New Roman" w:hAnsi="Times New Roman" w:cs="Times New Roman"/>
          <w:sz w:val="24"/>
          <w:szCs w:val="24"/>
        </w:rPr>
        <w:t xml:space="preserve">                       </w:t>
      </w:r>
    </w:p>
    <w:p w:rsidR="002B3610" w:rsidRPr="0099422A" w:rsidRDefault="002B3610" w:rsidP="007E4EAE">
      <w:pPr>
        <w:rPr>
          <w:rFonts w:ascii="Times New Roman" w:hAnsi="Times New Roman" w:cs="Times New Roman"/>
          <w:sz w:val="24"/>
          <w:szCs w:val="24"/>
        </w:rPr>
      </w:pPr>
    </w:p>
    <w:p w:rsidR="002B3610" w:rsidRPr="0099422A" w:rsidRDefault="002B3610" w:rsidP="00A151C8">
      <w:pPr>
        <w:rPr>
          <w:rFonts w:ascii="Times New Roman" w:hAnsi="Times New Roman" w:cs="Times New Roman"/>
          <w:sz w:val="24"/>
          <w:szCs w:val="24"/>
        </w:rPr>
      </w:pPr>
      <w:r w:rsidRPr="009942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422A">
        <w:rPr>
          <w:rFonts w:ascii="Times New Roman" w:hAnsi="Times New Roman" w:cs="Times New Roman"/>
          <w:sz w:val="24"/>
          <w:szCs w:val="24"/>
        </w:rPr>
        <w:t xml:space="preserve">    </w:t>
      </w:r>
      <w:r w:rsidRPr="0099422A">
        <w:rPr>
          <w:rFonts w:ascii="Times New Roman" w:hAnsi="Times New Roman" w:cs="Times New Roman"/>
          <w:b/>
          <w:bCs/>
          <w:sz w:val="24"/>
          <w:szCs w:val="24"/>
        </w:rPr>
        <w:t xml:space="preserve">  Календарно-тематическое планирование по внеурочной деятельности ФГОС</w:t>
      </w:r>
    </w:p>
    <w:tbl>
      <w:tblPr>
        <w:tblW w:w="140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5670"/>
        <w:gridCol w:w="993"/>
        <w:gridCol w:w="4536"/>
        <w:gridCol w:w="992"/>
        <w:gridCol w:w="850"/>
      </w:tblGrid>
      <w:tr w:rsidR="002B3610" w:rsidRPr="0099422A">
        <w:trPr>
          <w:trHeight w:val="521"/>
        </w:trPr>
        <w:tc>
          <w:tcPr>
            <w:tcW w:w="992" w:type="dxa"/>
            <w:vMerge w:val="restart"/>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№п/п</w:t>
            </w:r>
          </w:p>
        </w:tc>
        <w:tc>
          <w:tcPr>
            <w:tcW w:w="5670" w:type="dxa"/>
            <w:vMerge w:val="restart"/>
          </w:tcPr>
          <w:p w:rsidR="002B3610" w:rsidRPr="0099422A" w:rsidRDefault="002B3610" w:rsidP="00B5053C">
            <w:pPr>
              <w:spacing w:after="0" w:line="240" w:lineRule="auto"/>
              <w:ind w:right="258"/>
              <w:jc w:val="both"/>
              <w:rPr>
                <w:rFonts w:ascii="Times New Roman" w:hAnsi="Times New Roman" w:cs="Times New Roman"/>
                <w:sz w:val="24"/>
                <w:szCs w:val="24"/>
              </w:rPr>
            </w:pPr>
            <w:r w:rsidRPr="0099422A">
              <w:rPr>
                <w:rFonts w:ascii="Times New Roman" w:hAnsi="Times New Roman" w:cs="Times New Roman"/>
                <w:sz w:val="24"/>
                <w:szCs w:val="24"/>
              </w:rPr>
              <w:t>Тема занятий</w:t>
            </w:r>
          </w:p>
        </w:tc>
        <w:tc>
          <w:tcPr>
            <w:tcW w:w="993" w:type="dxa"/>
            <w:vMerge w:val="restart"/>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Количество часов</w:t>
            </w:r>
          </w:p>
          <w:p w:rsidR="002B3610" w:rsidRPr="0099422A" w:rsidRDefault="002B3610" w:rsidP="00B5053C">
            <w:pPr>
              <w:spacing w:after="0" w:line="240" w:lineRule="auto"/>
              <w:rPr>
                <w:rFonts w:ascii="Times New Roman" w:hAnsi="Times New Roman" w:cs="Times New Roman"/>
                <w:sz w:val="24"/>
                <w:szCs w:val="24"/>
              </w:rPr>
            </w:pPr>
          </w:p>
        </w:tc>
        <w:tc>
          <w:tcPr>
            <w:tcW w:w="4536" w:type="dxa"/>
            <w:vMerge w:val="restart"/>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 xml:space="preserve">Основные формы, </w:t>
            </w:r>
            <w:proofErr w:type="gramStart"/>
            <w:r w:rsidRPr="0099422A">
              <w:rPr>
                <w:rFonts w:ascii="Times New Roman" w:hAnsi="Times New Roman" w:cs="Times New Roman"/>
                <w:sz w:val="24"/>
                <w:szCs w:val="24"/>
              </w:rPr>
              <w:t>виды  организации</w:t>
            </w:r>
            <w:proofErr w:type="gramEnd"/>
            <w:r w:rsidRPr="0099422A">
              <w:rPr>
                <w:rFonts w:ascii="Times New Roman" w:hAnsi="Times New Roman" w:cs="Times New Roman"/>
                <w:sz w:val="24"/>
                <w:szCs w:val="24"/>
              </w:rPr>
              <w:t xml:space="preserve">   занятий и деятельности обучающихся</w:t>
            </w:r>
          </w:p>
        </w:tc>
        <w:tc>
          <w:tcPr>
            <w:tcW w:w="1842" w:type="dxa"/>
            <w:gridSpan w:val="2"/>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Дата проведения</w:t>
            </w:r>
          </w:p>
        </w:tc>
      </w:tr>
      <w:tr w:rsidR="002B3610" w:rsidRPr="0099422A">
        <w:trPr>
          <w:trHeight w:val="320"/>
        </w:trPr>
        <w:tc>
          <w:tcPr>
            <w:tcW w:w="992" w:type="dxa"/>
            <w:vMerge/>
            <w:vAlign w:val="center"/>
          </w:tcPr>
          <w:p w:rsidR="002B3610" w:rsidRPr="0099422A" w:rsidRDefault="002B3610" w:rsidP="00B5053C">
            <w:pPr>
              <w:spacing w:after="0" w:line="240" w:lineRule="auto"/>
              <w:rPr>
                <w:rFonts w:ascii="Times New Roman" w:hAnsi="Times New Roman" w:cs="Times New Roman"/>
                <w:sz w:val="24"/>
                <w:szCs w:val="24"/>
              </w:rPr>
            </w:pPr>
          </w:p>
        </w:tc>
        <w:tc>
          <w:tcPr>
            <w:tcW w:w="5670" w:type="dxa"/>
            <w:vMerge/>
            <w:vAlign w:val="center"/>
          </w:tcPr>
          <w:p w:rsidR="002B3610" w:rsidRPr="0099422A" w:rsidRDefault="002B3610" w:rsidP="00B5053C">
            <w:pPr>
              <w:spacing w:after="0" w:line="240" w:lineRule="auto"/>
              <w:rPr>
                <w:rFonts w:ascii="Times New Roman" w:hAnsi="Times New Roman" w:cs="Times New Roman"/>
                <w:sz w:val="24"/>
                <w:szCs w:val="24"/>
              </w:rPr>
            </w:pPr>
          </w:p>
        </w:tc>
        <w:tc>
          <w:tcPr>
            <w:tcW w:w="993" w:type="dxa"/>
            <w:vMerge/>
            <w:vAlign w:val="center"/>
          </w:tcPr>
          <w:p w:rsidR="002B3610" w:rsidRPr="0099422A" w:rsidRDefault="002B3610" w:rsidP="00B5053C">
            <w:pPr>
              <w:spacing w:after="0" w:line="240" w:lineRule="auto"/>
              <w:rPr>
                <w:rFonts w:ascii="Times New Roman" w:hAnsi="Times New Roman" w:cs="Times New Roman"/>
                <w:sz w:val="24"/>
                <w:szCs w:val="24"/>
              </w:rPr>
            </w:pPr>
          </w:p>
        </w:tc>
        <w:tc>
          <w:tcPr>
            <w:tcW w:w="4536" w:type="dxa"/>
            <w:vMerge/>
            <w:vAlign w:val="center"/>
          </w:tcPr>
          <w:p w:rsidR="002B3610" w:rsidRPr="0099422A" w:rsidRDefault="002B3610" w:rsidP="00B5053C">
            <w:pPr>
              <w:spacing w:after="0" w:line="240" w:lineRule="auto"/>
              <w:rPr>
                <w:rFonts w:ascii="Times New Roman" w:hAnsi="Times New Roman" w:cs="Times New Roman"/>
                <w:sz w:val="24"/>
                <w:szCs w:val="24"/>
              </w:rPr>
            </w:pPr>
          </w:p>
        </w:tc>
        <w:tc>
          <w:tcPr>
            <w:tcW w:w="992" w:type="dxa"/>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план</w:t>
            </w:r>
          </w:p>
        </w:tc>
        <w:tc>
          <w:tcPr>
            <w:tcW w:w="850" w:type="dxa"/>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факт</w:t>
            </w: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p>
        </w:tc>
        <w:tc>
          <w:tcPr>
            <w:tcW w:w="5670" w:type="dxa"/>
            <w:vAlign w:val="center"/>
          </w:tcPr>
          <w:p w:rsidR="002B3610" w:rsidRPr="0099422A" w:rsidRDefault="002B3610" w:rsidP="005D3733">
            <w:pPr>
              <w:spacing w:after="0" w:line="240" w:lineRule="auto"/>
              <w:rPr>
                <w:rFonts w:ascii="Times New Roman" w:hAnsi="Times New Roman" w:cs="Times New Roman"/>
                <w:sz w:val="24"/>
                <w:szCs w:val="24"/>
              </w:rPr>
            </w:pPr>
            <w:r w:rsidRPr="0099422A">
              <w:rPr>
                <w:rFonts w:ascii="Times New Roman" w:hAnsi="Times New Roman" w:cs="Times New Roman"/>
                <w:b/>
                <w:bCs/>
                <w:sz w:val="24"/>
                <w:szCs w:val="24"/>
                <w:lang w:eastAsia="ru-RU"/>
              </w:rPr>
              <w:t>Раздел № 1</w:t>
            </w:r>
            <w:r>
              <w:rPr>
                <w:rFonts w:ascii="Times New Roman" w:hAnsi="Times New Roman" w:cs="Times New Roman"/>
                <w:b/>
                <w:bCs/>
                <w:sz w:val="24"/>
                <w:szCs w:val="24"/>
                <w:lang w:eastAsia="ru-RU"/>
              </w:rPr>
              <w:t>.</w:t>
            </w:r>
            <w:r w:rsidRPr="0099422A">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Вводное</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b/>
                <w:bCs/>
                <w:sz w:val="24"/>
                <w:szCs w:val="24"/>
                <w:lang w:eastAsia="ru-RU"/>
              </w:rPr>
              <w:t>6ч</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1</w:t>
            </w:r>
          </w:p>
        </w:tc>
        <w:tc>
          <w:tcPr>
            <w:tcW w:w="5670" w:type="dxa"/>
            <w:vAlign w:val="center"/>
          </w:tcPr>
          <w:p w:rsidR="002B3610" w:rsidRPr="009E4A96" w:rsidRDefault="002B3610" w:rsidP="00A33C01">
            <w:pPr>
              <w:spacing w:after="0" w:line="240" w:lineRule="auto"/>
              <w:rPr>
                <w:rFonts w:ascii="Times New Roman" w:hAnsi="Times New Roman" w:cs="Times New Roman"/>
                <w:b/>
                <w:bCs/>
                <w:sz w:val="24"/>
                <w:szCs w:val="24"/>
              </w:rPr>
            </w:pPr>
            <w:r w:rsidRPr="009E4A96">
              <w:rPr>
                <w:rFonts w:ascii="Times New Roman" w:hAnsi="Times New Roman" w:cs="Times New Roman"/>
                <w:b/>
                <w:bCs/>
                <w:sz w:val="24"/>
                <w:szCs w:val="24"/>
                <w:lang w:eastAsia="ru-RU"/>
              </w:rPr>
              <w:t xml:space="preserve">Вводный урок. </w:t>
            </w:r>
            <w:r w:rsidRPr="009E4A96">
              <w:rPr>
                <w:rFonts w:ascii="Times New Roman" w:hAnsi="Times New Roman" w:cs="Times New Roman"/>
                <w:b/>
                <w:bCs/>
                <w:sz w:val="24"/>
                <w:szCs w:val="24"/>
                <w:lang w:eastAsia="ar-SA"/>
              </w:rPr>
              <w:t>Здоровый образ жизни</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 xml:space="preserve">Обсуждение программы </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2</w:t>
            </w:r>
          </w:p>
        </w:tc>
        <w:tc>
          <w:tcPr>
            <w:tcW w:w="5670" w:type="dxa"/>
            <w:vAlign w:val="center"/>
          </w:tcPr>
          <w:p w:rsidR="002B3610" w:rsidRPr="009E4A96" w:rsidRDefault="002B3610" w:rsidP="00B5053C">
            <w:pPr>
              <w:spacing w:after="0" w:line="240" w:lineRule="auto"/>
              <w:rPr>
                <w:rFonts w:ascii="Times New Roman" w:hAnsi="Times New Roman" w:cs="Times New Roman"/>
                <w:b/>
                <w:bCs/>
                <w:sz w:val="24"/>
                <w:szCs w:val="24"/>
              </w:rPr>
            </w:pPr>
            <w:r w:rsidRPr="009E4A96">
              <w:rPr>
                <w:rFonts w:ascii="Times New Roman" w:hAnsi="Times New Roman" w:cs="Times New Roman"/>
                <w:b/>
                <w:bCs/>
                <w:sz w:val="24"/>
                <w:szCs w:val="24"/>
                <w:lang w:eastAsia="ar-SA"/>
              </w:rPr>
              <w:t>Здоровье в порядке</w:t>
            </w:r>
            <w:r>
              <w:rPr>
                <w:rFonts w:ascii="Times New Roman" w:hAnsi="Times New Roman" w:cs="Times New Roman"/>
                <w:b/>
                <w:bCs/>
                <w:sz w:val="24"/>
                <w:szCs w:val="24"/>
                <w:lang w:eastAsia="ar-SA"/>
              </w:rPr>
              <w:t xml:space="preserve"> </w:t>
            </w:r>
            <w:r w:rsidRPr="009E4A96">
              <w:rPr>
                <w:rFonts w:ascii="Times New Roman" w:hAnsi="Times New Roman" w:cs="Times New Roman"/>
                <w:b/>
                <w:bCs/>
                <w:sz w:val="24"/>
                <w:szCs w:val="24"/>
                <w:lang w:eastAsia="ar-SA"/>
              </w:rPr>
              <w:t>- спасибо зарядке!</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Комплексные упражнения для утренней зарядки</w:t>
            </w:r>
          </w:p>
        </w:tc>
        <w:tc>
          <w:tcPr>
            <w:tcW w:w="992" w:type="dxa"/>
          </w:tcPr>
          <w:p w:rsidR="002B3610" w:rsidRPr="0099422A" w:rsidRDefault="002B3610" w:rsidP="00130A57">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3</w:t>
            </w:r>
          </w:p>
        </w:tc>
        <w:tc>
          <w:tcPr>
            <w:tcW w:w="5670" w:type="dxa"/>
            <w:vAlign w:val="center"/>
          </w:tcPr>
          <w:p w:rsidR="002B3610" w:rsidRPr="009E4A96" w:rsidRDefault="002B3610" w:rsidP="00B5053C">
            <w:pPr>
              <w:spacing w:after="0" w:line="240" w:lineRule="auto"/>
              <w:rPr>
                <w:rFonts w:ascii="Times New Roman" w:hAnsi="Times New Roman" w:cs="Times New Roman"/>
                <w:b/>
                <w:bCs/>
                <w:sz w:val="24"/>
                <w:szCs w:val="24"/>
              </w:rPr>
            </w:pPr>
            <w:r w:rsidRPr="009E4A96">
              <w:rPr>
                <w:rFonts w:ascii="Times New Roman" w:hAnsi="Times New Roman" w:cs="Times New Roman"/>
                <w:b/>
                <w:bCs/>
                <w:sz w:val="24"/>
                <w:szCs w:val="24"/>
                <w:lang w:eastAsia="ar-SA"/>
              </w:rPr>
              <w:t>Личная гигиена</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Диспут и практическое занятие</w:t>
            </w:r>
            <w:r>
              <w:rPr>
                <w:rFonts w:ascii="Times New Roman" w:hAnsi="Times New Roman" w:cs="Times New Roman"/>
                <w:sz w:val="24"/>
                <w:szCs w:val="24"/>
              </w:rPr>
              <w:t xml:space="preserve"> личной гигиены для здоровья младшего школьника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lastRenderedPageBreak/>
              <w:t>4</w:t>
            </w:r>
            <w:r>
              <w:rPr>
                <w:rFonts w:ascii="Times New Roman" w:hAnsi="Times New Roman" w:cs="Times New Roman"/>
                <w:sz w:val="24"/>
                <w:szCs w:val="24"/>
              </w:rPr>
              <w:t>, 5</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92081B">
              <w:rPr>
                <w:rFonts w:ascii="Times New Roman" w:hAnsi="Times New Roman" w:cs="Times New Roman"/>
                <w:b/>
                <w:bCs/>
                <w:sz w:val="24"/>
                <w:szCs w:val="24"/>
                <w:lang w:eastAsia="ar-SA"/>
              </w:rPr>
              <w:t>Профилактика травматизма</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sidRPr="0092081B">
              <w:rPr>
                <w:rFonts w:ascii="Times New Roman" w:hAnsi="Times New Roman" w:cs="Times New Roman"/>
                <w:sz w:val="24"/>
                <w:szCs w:val="24"/>
                <w:lang w:eastAsia="ar-SA"/>
              </w:rPr>
              <w:t>Инструкция по Тех</w:t>
            </w:r>
            <w:r>
              <w:rPr>
                <w:rFonts w:ascii="Times New Roman" w:hAnsi="Times New Roman" w:cs="Times New Roman"/>
                <w:sz w:val="24"/>
                <w:szCs w:val="24"/>
                <w:lang w:eastAsia="ar-SA"/>
              </w:rPr>
              <w:t>н</w:t>
            </w:r>
            <w:r w:rsidRPr="0092081B">
              <w:rPr>
                <w:rFonts w:ascii="Times New Roman" w:hAnsi="Times New Roman" w:cs="Times New Roman"/>
                <w:sz w:val="24"/>
                <w:szCs w:val="24"/>
                <w:lang w:eastAsia="ar-SA"/>
              </w:rPr>
              <w:t xml:space="preserve">ике </w:t>
            </w:r>
            <w:r>
              <w:rPr>
                <w:rFonts w:ascii="Times New Roman" w:hAnsi="Times New Roman" w:cs="Times New Roman"/>
                <w:sz w:val="24"/>
                <w:szCs w:val="24"/>
                <w:lang w:eastAsia="ar-SA"/>
              </w:rPr>
              <w:t>б</w:t>
            </w:r>
            <w:r w:rsidRPr="0092081B">
              <w:rPr>
                <w:rFonts w:ascii="Times New Roman" w:hAnsi="Times New Roman" w:cs="Times New Roman"/>
                <w:sz w:val="24"/>
                <w:szCs w:val="24"/>
                <w:lang w:eastAsia="ar-SA"/>
              </w:rPr>
              <w:t>езопасности при проведении подвижных игр</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92081B">
              <w:rPr>
                <w:rFonts w:ascii="Times New Roman" w:hAnsi="Times New Roman" w:cs="Times New Roman"/>
                <w:b/>
                <w:bCs/>
                <w:sz w:val="24"/>
                <w:szCs w:val="24"/>
                <w:lang w:eastAsia="ar-SA"/>
              </w:rPr>
              <w:t>Нарушение осанки</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sidRPr="0092081B">
              <w:rPr>
                <w:rFonts w:ascii="Times New Roman" w:hAnsi="Times New Roman" w:cs="Times New Roman"/>
                <w:sz w:val="24"/>
                <w:szCs w:val="24"/>
                <w:lang w:eastAsia="ar-SA"/>
              </w:rPr>
              <w:t xml:space="preserve">Упражнения для профилактики и укрепления </w:t>
            </w:r>
            <w:proofErr w:type="gramStart"/>
            <w:r w:rsidRPr="0092081B">
              <w:rPr>
                <w:rFonts w:ascii="Times New Roman" w:hAnsi="Times New Roman" w:cs="Times New Roman"/>
                <w:sz w:val="24"/>
                <w:szCs w:val="24"/>
                <w:lang w:eastAsia="ar-SA"/>
              </w:rPr>
              <w:t>осанки.,</w:t>
            </w:r>
            <w:proofErr w:type="gramEnd"/>
            <w:r w:rsidRPr="0092081B">
              <w:rPr>
                <w:rFonts w:ascii="Times New Roman" w:hAnsi="Times New Roman" w:cs="Times New Roman"/>
                <w:sz w:val="24"/>
                <w:szCs w:val="24"/>
                <w:lang w:eastAsia="ar-SA"/>
              </w:rPr>
              <w:t xml:space="preserve"> опорно-двигательного аппарата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p>
        </w:tc>
        <w:tc>
          <w:tcPr>
            <w:tcW w:w="5670" w:type="dxa"/>
            <w:vAlign w:val="center"/>
          </w:tcPr>
          <w:p w:rsidR="002B3610" w:rsidRDefault="002B3610" w:rsidP="00B5053C">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ru-RU"/>
              </w:rPr>
              <w:t>Раздел № 2</w:t>
            </w:r>
            <w:r w:rsidRPr="0099422A">
              <w:rPr>
                <w:rFonts w:ascii="Times New Roman" w:hAnsi="Times New Roman" w:cs="Times New Roman"/>
                <w:b/>
                <w:bCs/>
                <w:sz w:val="24"/>
                <w:szCs w:val="24"/>
                <w:lang w:eastAsia="ru-RU"/>
              </w:rPr>
              <w:t xml:space="preserve"> </w:t>
            </w:r>
            <w:r w:rsidRPr="0092081B">
              <w:rPr>
                <w:rFonts w:ascii="Times New Roman" w:hAnsi="Times New Roman" w:cs="Times New Roman"/>
                <w:b/>
                <w:bCs/>
                <w:sz w:val="24"/>
                <w:szCs w:val="24"/>
                <w:lang w:eastAsia="ar-SA"/>
              </w:rPr>
              <w:t>Современные подвижные игры»</w:t>
            </w:r>
            <w:r>
              <w:rPr>
                <w:rFonts w:ascii="Times New Roman" w:hAnsi="Times New Roman" w:cs="Times New Roman"/>
                <w:b/>
                <w:bCs/>
                <w:sz w:val="24"/>
                <w:szCs w:val="24"/>
                <w:lang w:eastAsia="ar-SA"/>
              </w:rPr>
              <w:t>.</w:t>
            </w:r>
          </w:p>
          <w:p w:rsidR="002B3610" w:rsidRPr="0099422A" w:rsidRDefault="002B3610" w:rsidP="00B5053C">
            <w:pPr>
              <w:spacing w:after="0" w:line="240" w:lineRule="auto"/>
              <w:rPr>
                <w:rFonts w:ascii="Times New Roman" w:hAnsi="Times New Roman" w:cs="Times New Roman"/>
                <w:sz w:val="24"/>
                <w:szCs w:val="24"/>
              </w:rPr>
            </w:pP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536" w:type="dxa"/>
            <w:vAlign w:val="center"/>
          </w:tcPr>
          <w:p w:rsidR="002B3610" w:rsidRPr="0099422A" w:rsidRDefault="002B3610" w:rsidP="009E4A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Pr>
          <w:p w:rsidR="002B3610" w:rsidRPr="0099422A" w:rsidRDefault="002B3610" w:rsidP="001A3D7E">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b/>
                <w:bCs/>
                <w:sz w:val="24"/>
                <w:szCs w:val="24"/>
                <w:lang w:eastAsia="ru-RU"/>
              </w:rPr>
              <w:t xml:space="preserve">Подвижная игра: </w:t>
            </w:r>
            <w:r w:rsidRPr="001A5501">
              <w:rPr>
                <w:rFonts w:ascii="Times New Roman" w:hAnsi="Times New Roman" w:cs="Times New Roman"/>
                <w:b/>
                <w:bCs/>
                <w:sz w:val="24"/>
                <w:szCs w:val="24"/>
                <w:lang w:eastAsia="ar-SA"/>
              </w:rPr>
              <w:t>«Мяч по кругу»</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командная игра</w:t>
            </w:r>
          </w:p>
        </w:tc>
        <w:tc>
          <w:tcPr>
            <w:tcW w:w="992" w:type="dxa"/>
          </w:tcPr>
          <w:p w:rsidR="002B3610" w:rsidRPr="0099422A" w:rsidRDefault="002B3610" w:rsidP="00880D1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b/>
                <w:bCs/>
                <w:sz w:val="24"/>
                <w:szCs w:val="24"/>
                <w:lang w:eastAsia="ru-RU"/>
              </w:rPr>
              <w:t>Подвижная игра:</w:t>
            </w:r>
            <w:r w:rsidRPr="001A5501">
              <w:rPr>
                <w:rFonts w:ascii="Times New Roman" w:hAnsi="Times New Roman" w:cs="Times New Roman"/>
                <w:b/>
                <w:bCs/>
                <w:sz w:val="24"/>
                <w:szCs w:val="24"/>
                <w:lang w:eastAsia="ar-SA"/>
              </w:rPr>
              <w:t xml:space="preserve"> «Бег с шариком»</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1A3D7E">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командная игра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670" w:type="dxa"/>
            <w:vAlign w:val="center"/>
          </w:tcPr>
          <w:p w:rsidR="002B3610" w:rsidRPr="0099422A" w:rsidRDefault="002B3610" w:rsidP="00CF1208">
            <w:pPr>
              <w:spacing w:after="0" w:line="480" w:lineRule="auto"/>
              <w:rPr>
                <w:rFonts w:ascii="Times New Roman" w:hAnsi="Times New Roman" w:cs="Times New Roman"/>
                <w:sz w:val="24"/>
                <w:szCs w:val="24"/>
              </w:rPr>
            </w:pPr>
            <w:r>
              <w:rPr>
                <w:rFonts w:ascii="Times New Roman" w:hAnsi="Times New Roman" w:cs="Times New Roman"/>
                <w:b/>
                <w:bCs/>
                <w:sz w:val="24"/>
                <w:szCs w:val="24"/>
                <w:lang w:eastAsia="ru-RU"/>
              </w:rPr>
              <w:t xml:space="preserve">Подвижная игра: «третий лишний» </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Ознакомление с правилами игры, игра </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b/>
                <w:bCs/>
                <w:sz w:val="24"/>
                <w:szCs w:val="24"/>
                <w:lang w:eastAsia="ru-RU"/>
              </w:rPr>
              <w:t>Подвижная игра: «Веревочка»</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игра</w:t>
            </w:r>
          </w:p>
        </w:tc>
        <w:tc>
          <w:tcPr>
            <w:tcW w:w="992" w:type="dxa"/>
          </w:tcPr>
          <w:p w:rsidR="002B3610" w:rsidRPr="0099422A" w:rsidRDefault="002B3610" w:rsidP="001A3D7E">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b/>
                <w:bCs/>
                <w:sz w:val="24"/>
                <w:szCs w:val="24"/>
                <w:lang w:eastAsia="ru-RU"/>
              </w:rPr>
              <w:t>Подвижная игра: «Мишень»</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b/>
                <w:bCs/>
                <w:sz w:val="24"/>
                <w:szCs w:val="24"/>
                <w:lang w:eastAsia="ru-RU"/>
              </w:rPr>
              <w:t>Подвижная игра: «День и ночь»</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командная игра</w:t>
            </w:r>
          </w:p>
        </w:tc>
        <w:tc>
          <w:tcPr>
            <w:tcW w:w="992" w:type="dxa"/>
          </w:tcPr>
          <w:p w:rsidR="002B3610" w:rsidRPr="0099422A" w:rsidRDefault="002B3610" w:rsidP="001A3D7E">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FF076C">
            <w:pPr>
              <w:spacing w:after="0" w:line="240" w:lineRule="auto"/>
              <w:rPr>
                <w:rFonts w:ascii="Times New Roman" w:hAnsi="Times New Roman" w:cs="Times New Roman"/>
                <w:sz w:val="24"/>
                <w:szCs w:val="24"/>
              </w:rPr>
            </w:pPr>
          </w:p>
        </w:tc>
        <w:tc>
          <w:tcPr>
            <w:tcW w:w="5670" w:type="dxa"/>
            <w:vAlign w:val="center"/>
          </w:tcPr>
          <w:p w:rsidR="002B3610" w:rsidRPr="0099422A" w:rsidRDefault="002B3610" w:rsidP="00CF1208">
            <w:pPr>
              <w:spacing w:after="0" w:line="240" w:lineRule="auto"/>
              <w:rPr>
                <w:rFonts w:ascii="Times New Roman" w:hAnsi="Times New Roman" w:cs="Times New Roman"/>
                <w:sz w:val="24"/>
                <w:szCs w:val="24"/>
              </w:rPr>
            </w:pPr>
            <w:r w:rsidRPr="00CF1208">
              <w:rPr>
                <w:rFonts w:ascii="Times New Roman" w:hAnsi="Times New Roman" w:cs="Times New Roman"/>
                <w:b/>
                <w:bCs/>
                <w:sz w:val="24"/>
                <w:szCs w:val="24"/>
                <w:lang w:eastAsia="ru-RU"/>
              </w:rPr>
              <w:t xml:space="preserve">Раздел </w:t>
            </w:r>
            <w:r w:rsidRPr="0099422A">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3</w:t>
            </w:r>
            <w:r>
              <w:rPr>
                <w:rFonts w:ascii="Times New Roman" w:hAnsi="Times New Roman" w:cs="Times New Roman"/>
                <w:sz w:val="24"/>
                <w:szCs w:val="24"/>
                <w:lang w:eastAsia="ru-RU"/>
              </w:rPr>
              <w:t xml:space="preserve">. </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92081B">
              <w:rPr>
                <w:rFonts w:ascii="Times New Roman" w:hAnsi="Times New Roman" w:cs="Times New Roman"/>
                <w:b/>
                <w:bCs/>
                <w:sz w:val="24"/>
                <w:szCs w:val="24"/>
                <w:lang w:eastAsia="ar-SA"/>
              </w:rPr>
              <w:t>Профилактика травматизма</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eastAsia="ru-RU"/>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sidRPr="0092081B">
              <w:rPr>
                <w:rFonts w:ascii="Times New Roman" w:hAnsi="Times New Roman" w:cs="Times New Roman"/>
                <w:sz w:val="24"/>
                <w:szCs w:val="24"/>
                <w:lang w:eastAsia="ar-SA"/>
              </w:rPr>
              <w:t>Инструкция по Тех</w:t>
            </w:r>
            <w:r>
              <w:rPr>
                <w:rFonts w:ascii="Times New Roman" w:hAnsi="Times New Roman" w:cs="Times New Roman"/>
                <w:sz w:val="24"/>
                <w:szCs w:val="24"/>
                <w:lang w:eastAsia="ar-SA"/>
              </w:rPr>
              <w:t>н</w:t>
            </w:r>
            <w:r w:rsidRPr="0092081B">
              <w:rPr>
                <w:rFonts w:ascii="Times New Roman" w:hAnsi="Times New Roman" w:cs="Times New Roman"/>
                <w:sz w:val="24"/>
                <w:szCs w:val="24"/>
                <w:lang w:eastAsia="ar-SA"/>
              </w:rPr>
              <w:t xml:space="preserve">ике </w:t>
            </w:r>
            <w:r>
              <w:rPr>
                <w:rFonts w:ascii="Times New Roman" w:hAnsi="Times New Roman" w:cs="Times New Roman"/>
                <w:sz w:val="24"/>
                <w:szCs w:val="24"/>
                <w:lang w:eastAsia="ar-SA"/>
              </w:rPr>
              <w:t>б</w:t>
            </w:r>
            <w:r w:rsidRPr="0092081B">
              <w:rPr>
                <w:rFonts w:ascii="Times New Roman" w:hAnsi="Times New Roman" w:cs="Times New Roman"/>
                <w:sz w:val="24"/>
                <w:szCs w:val="24"/>
                <w:lang w:eastAsia="ar-SA"/>
              </w:rPr>
              <w:t>езопасности при проведении подвижных игр</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p>
        </w:tc>
        <w:tc>
          <w:tcPr>
            <w:tcW w:w="5670" w:type="dxa"/>
            <w:vAlign w:val="center"/>
          </w:tcPr>
          <w:p w:rsidR="002B3610" w:rsidRPr="00FF076C" w:rsidRDefault="002B3610" w:rsidP="00B5053C">
            <w:pPr>
              <w:spacing w:after="0" w:line="240" w:lineRule="auto"/>
              <w:rPr>
                <w:rFonts w:ascii="Times New Roman" w:hAnsi="Times New Roman" w:cs="Times New Roman"/>
                <w:b/>
                <w:bCs/>
                <w:sz w:val="24"/>
                <w:szCs w:val="24"/>
              </w:rPr>
            </w:pPr>
            <w:r w:rsidRPr="00FF076C">
              <w:rPr>
                <w:rFonts w:ascii="Times New Roman" w:hAnsi="Times New Roman" w:cs="Times New Roman"/>
                <w:b/>
                <w:bCs/>
                <w:sz w:val="24"/>
                <w:szCs w:val="24"/>
                <w:lang w:eastAsia="ru-RU"/>
              </w:rPr>
              <w:t>Старинные подвижные игры</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p>
        </w:tc>
        <w:tc>
          <w:tcPr>
            <w:tcW w:w="992" w:type="dxa"/>
          </w:tcPr>
          <w:p w:rsidR="002B3610" w:rsidRPr="0099422A" w:rsidRDefault="002B3610" w:rsidP="001A3D7E">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FF076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1</w:t>
            </w:r>
            <w:r>
              <w:rPr>
                <w:rFonts w:ascii="Times New Roman" w:hAnsi="Times New Roman" w:cs="Times New Roman"/>
                <w:sz w:val="24"/>
                <w:szCs w:val="24"/>
              </w:rPr>
              <w:t>4</w:t>
            </w:r>
          </w:p>
        </w:tc>
        <w:tc>
          <w:tcPr>
            <w:tcW w:w="5670" w:type="dxa"/>
            <w:vAlign w:val="center"/>
          </w:tcPr>
          <w:p w:rsidR="002B3610" w:rsidRPr="00FF076C" w:rsidRDefault="002B3610" w:rsidP="00B5053C">
            <w:pPr>
              <w:spacing w:after="0" w:line="240" w:lineRule="auto"/>
              <w:rPr>
                <w:rFonts w:ascii="Times New Roman" w:hAnsi="Times New Roman" w:cs="Times New Roman"/>
                <w:b/>
                <w:bCs/>
                <w:sz w:val="24"/>
                <w:szCs w:val="24"/>
              </w:rPr>
            </w:pPr>
            <w:r w:rsidRPr="00FF076C">
              <w:rPr>
                <w:rFonts w:ascii="Times New Roman" w:hAnsi="Times New Roman" w:cs="Times New Roman"/>
                <w:b/>
                <w:bCs/>
                <w:sz w:val="24"/>
                <w:szCs w:val="24"/>
                <w:lang w:eastAsia="ru-RU"/>
              </w:rPr>
              <w:t>Подвижная игра «Двенадцать палочек»</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игра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FF076C">
              <w:rPr>
                <w:rFonts w:ascii="Times New Roman" w:hAnsi="Times New Roman" w:cs="Times New Roman"/>
                <w:b/>
                <w:bCs/>
                <w:sz w:val="24"/>
                <w:szCs w:val="24"/>
                <w:lang w:eastAsia="ru-RU"/>
              </w:rPr>
              <w:t>Подвижная игра</w:t>
            </w:r>
            <w:r>
              <w:rPr>
                <w:rFonts w:ascii="Times New Roman" w:hAnsi="Times New Roman" w:cs="Times New Roman"/>
                <w:b/>
                <w:bCs/>
                <w:sz w:val="24"/>
                <w:szCs w:val="24"/>
                <w:lang w:eastAsia="ru-RU"/>
              </w:rPr>
              <w:t xml:space="preserve"> «пустое место»</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игра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1</w:t>
            </w:r>
            <w:r>
              <w:rPr>
                <w:rFonts w:ascii="Times New Roman" w:hAnsi="Times New Roman" w:cs="Times New Roman"/>
                <w:sz w:val="24"/>
                <w:szCs w:val="24"/>
              </w:rPr>
              <w:t>6</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FF076C">
              <w:rPr>
                <w:rFonts w:ascii="Times New Roman" w:hAnsi="Times New Roman" w:cs="Times New Roman"/>
                <w:b/>
                <w:bCs/>
                <w:sz w:val="24"/>
                <w:szCs w:val="24"/>
                <w:lang w:eastAsia="ru-RU"/>
              </w:rPr>
              <w:t>Подвижная игра</w:t>
            </w:r>
            <w:r>
              <w:rPr>
                <w:rFonts w:ascii="Times New Roman" w:hAnsi="Times New Roman" w:cs="Times New Roman"/>
                <w:b/>
                <w:bCs/>
                <w:sz w:val="24"/>
                <w:szCs w:val="24"/>
                <w:lang w:eastAsia="ru-RU"/>
              </w:rPr>
              <w:t xml:space="preserve"> «городки»</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игра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FF076C">
              <w:rPr>
                <w:rFonts w:ascii="Times New Roman" w:hAnsi="Times New Roman" w:cs="Times New Roman"/>
                <w:b/>
                <w:bCs/>
                <w:sz w:val="24"/>
                <w:szCs w:val="24"/>
                <w:lang w:eastAsia="ru-RU"/>
              </w:rPr>
              <w:t>Подвижная игра</w:t>
            </w:r>
            <w:r>
              <w:rPr>
                <w:rFonts w:ascii="Times New Roman" w:hAnsi="Times New Roman" w:cs="Times New Roman"/>
                <w:b/>
                <w:bCs/>
                <w:sz w:val="24"/>
                <w:szCs w:val="24"/>
                <w:lang w:eastAsia="ru-RU"/>
              </w:rPr>
              <w:t xml:space="preserve"> «чёт-</w:t>
            </w:r>
            <w:proofErr w:type="spellStart"/>
            <w:r>
              <w:rPr>
                <w:rFonts w:ascii="Times New Roman" w:hAnsi="Times New Roman" w:cs="Times New Roman"/>
                <w:b/>
                <w:bCs/>
                <w:sz w:val="24"/>
                <w:szCs w:val="24"/>
                <w:lang w:eastAsia="ru-RU"/>
              </w:rPr>
              <w:t>нечёт</w:t>
            </w:r>
            <w:proofErr w:type="spellEnd"/>
            <w:r>
              <w:rPr>
                <w:rFonts w:ascii="Times New Roman" w:hAnsi="Times New Roman" w:cs="Times New Roman"/>
                <w:b/>
                <w:bCs/>
                <w:sz w:val="24"/>
                <w:szCs w:val="24"/>
                <w:lang w:eastAsia="ru-RU"/>
              </w:rPr>
              <w:t>»</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игра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5670" w:type="dxa"/>
            <w:vAlign w:val="center"/>
          </w:tcPr>
          <w:p w:rsidR="002B3610" w:rsidRPr="0099422A" w:rsidRDefault="002B3610" w:rsidP="00FF076C">
            <w:pPr>
              <w:spacing w:after="0" w:line="240" w:lineRule="auto"/>
              <w:rPr>
                <w:rFonts w:ascii="Times New Roman" w:hAnsi="Times New Roman" w:cs="Times New Roman"/>
                <w:sz w:val="24"/>
                <w:szCs w:val="24"/>
              </w:rPr>
            </w:pPr>
            <w:r w:rsidRPr="00FF076C">
              <w:rPr>
                <w:rFonts w:ascii="Times New Roman" w:hAnsi="Times New Roman" w:cs="Times New Roman"/>
                <w:b/>
                <w:bCs/>
                <w:sz w:val="24"/>
                <w:szCs w:val="24"/>
                <w:lang w:eastAsia="ru-RU"/>
              </w:rPr>
              <w:t>Подвижная игра</w:t>
            </w:r>
            <w:r>
              <w:rPr>
                <w:rFonts w:ascii="Times New Roman" w:hAnsi="Times New Roman" w:cs="Times New Roman"/>
                <w:b/>
                <w:bCs/>
                <w:sz w:val="24"/>
                <w:szCs w:val="24"/>
                <w:lang w:eastAsia="ru-RU"/>
              </w:rPr>
              <w:t xml:space="preserve"> «</w:t>
            </w:r>
            <w:proofErr w:type="gramStart"/>
            <w:r>
              <w:rPr>
                <w:rFonts w:ascii="Times New Roman" w:hAnsi="Times New Roman" w:cs="Times New Roman"/>
                <w:b/>
                <w:bCs/>
                <w:sz w:val="24"/>
                <w:szCs w:val="24"/>
                <w:lang w:eastAsia="ru-RU"/>
              </w:rPr>
              <w:t>рыбки »</w:t>
            </w:r>
            <w:proofErr w:type="gramEnd"/>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командная игра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FF076C">
              <w:rPr>
                <w:rFonts w:ascii="Times New Roman" w:hAnsi="Times New Roman" w:cs="Times New Roman"/>
                <w:b/>
                <w:bCs/>
                <w:sz w:val="24"/>
                <w:szCs w:val="24"/>
                <w:lang w:eastAsia="ru-RU"/>
              </w:rPr>
              <w:t>Подвижная игра</w:t>
            </w:r>
            <w:r>
              <w:rPr>
                <w:rFonts w:ascii="Times New Roman" w:hAnsi="Times New Roman" w:cs="Times New Roman"/>
                <w:b/>
                <w:bCs/>
                <w:sz w:val="24"/>
                <w:szCs w:val="24"/>
                <w:lang w:eastAsia="ru-RU"/>
              </w:rPr>
              <w:t xml:space="preserve"> «эстафета»</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командная игра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CF1208">
              <w:rPr>
                <w:rFonts w:ascii="Times New Roman" w:hAnsi="Times New Roman" w:cs="Times New Roman"/>
                <w:b/>
                <w:bCs/>
                <w:sz w:val="24"/>
                <w:szCs w:val="24"/>
                <w:lang w:eastAsia="ru-RU"/>
              </w:rPr>
              <w:t xml:space="preserve">Раздел </w:t>
            </w:r>
            <w:r w:rsidRPr="0099422A">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3</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92081B">
              <w:rPr>
                <w:rFonts w:ascii="Times New Roman" w:hAnsi="Times New Roman" w:cs="Times New Roman"/>
                <w:b/>
                <w:bCs/>
                <w:sz w:val="24"/>
                <w:szCs w:val="24"/>
                <w:lang w:eastAsia="ar-SA"/>
              </w:rPr>
              <w:t>Профилактика травматизма</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sidRPr="0092081B">
              <w:rPr>
                <w:rFonts w:ascii="Times New Roman" w:hAnsi="Times New Roman" w:cs="Times New Roman"/>
                <w:sz w:val="24"/>
                <w:szCs w:val="24"/>
                <w:lang w:eastAsia="ar-SA"/>
              </w:rPr>
              <w:t>Инструкция по Тех</w:t>
            </w:r>
            <w:r>
              <w:rPr>
                <w:rFonts w:ascii="Times New Roman" w:hAnsi="Times New Roman" w:cs="Times New Roman"/>
                <w:sz w:val="24"/>
                <w:szCs w:val="24"/>
                <w:lang w:eastAsia="ar-SA"/>
              </w:rPr>
              <w:t>н</w:t>
            </w:r>
            <w:r w:rsidRPr="0092081B">
              <w:rPr>
                <w:rFonts w:ascii="Times New Roman" w:hAnsi="Times New Roman" w:cs="Times New Roman"/>
                <w:sz w:val="24"/>
                <w:szCs w:val="24"/>
                <w:lang w:eastAsia="ar-SA"/>
              </w:rPr>
              <w:t xml:space="preserve">ике </w:t>
            </w:r>
            <w:r>
              <w:rPr>
                <w:rFonts w:ascii="Times New Roman" w:hAnsi="Times New Roman" w:cs="Times New Roman"/>
                <w:sz w:val="24"/>
                <w:szCs w:val="24"/>
                <w:lang w:eastAsia="ar-SA"/>
              </w:rPr>
              <w:t>б</w:t>
            </w:r>
            <w:r w:rsidRPr="0092081B">
              <w:rPr>
                <w:rFonts w:ascii="Times New Roman" w:hAnsi="Times New Roman" w:cs="Times New Roman"/>
                <w:sz w:val="24"/>
                <w:szCs w:val="24"/>
                <w:lang w:eastAsia="ar-SA"/>
              </w:rPr>
              <w:t>езопасности при проведении подвижных игр</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FF076C">
              <w:rPr>
                <w:rFonts w:ascii="Times New Roman" w:hAnsi="Times New Roman" w:cs="Times New Roman"/>
                <w:b/>
                <w:bCs/>
                <w:sz w:val="24"/>
                <w:szCs w:val="24"/>
                <w:lang w:eastAsia="ru-RU"/>
              </w:rPr>
              <w:t>Подвижная игра</w:t>
            </w:r>
            <w:r>
              <w:rPr>
                <w:rFonts w:ascii="Times New Roman" w:hAnsi="Times New Roman" w:cs="Times New Roman"/>
                <w:b/>
                <w:bCs/>
                <w:sz w:val="24"/>
                <w:szCs w:val="24"/>
                <w:lang w:eastAsia="ru-RU"/>
              </w:rPr>
              <w:t xml:space="preserve"> «третий лишний»</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игра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FF076C">
              <w:rPr>
                <w:rFonts w:ascii="Times New Roman" w:hAnsi="Times New Roman" w:cs="Times New Roman"/>
                <w:b/>
                <w:bCs/>
                <w:sz w:val="24"/>
                <w:szCs w:val="24"/>
                <w:lang w:eastAsia="ru-RU"/>
              </w:rPr>
              <w:t>Подвижная игра</w:t>
            </w:r>
            <w:r>
              <w:rPr>
                <w:rFonts w:ascii="Times New Roman" w:hAnsi="Times New Roman" w:cs="Times New Roman"/>
                <w:b/>
                <w:bCs/>
                <w:sz w:val="24"/>
                <w:szCs w:val="24"/>
                <w:lang w:eastAsia="ru-RU"/>
              </w:rPr>
              <w:t xml:space="preserve"> «ворота»</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игра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FF076C">
              <w:rPr>
                <w:rFonts w:ascii="Times New Roman" w:hAnsi="Times New Roman" w:cs="Times New Roman"/>
                <w:b/>
                <w:bCs/>
                <w:sz w:val="24"/>
                <w:szCs w:val="24"/>
                <w:lang w:eastAsia="ru-RU"/>
              </w:rPr>
              <w:t>Подвижная игра</w:t>
            </w:r>
            <w:r>
              <w:rPr>
                <w:rFonts w:ascii="Times New Roman" w:hAnsi="Times New Roman" w:cs="Times New Roman"/>
                <w:b/>
                <w:bCs/>
                <w:sz w:val="24"/>
                <w:szCs w:val="24"/>
                <w:lang w:eastAsia="ru-RU"/>
              </w:rPr>
              <w:t xml:space="preserve"> «волк во рву»</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командная игра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24</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lang w:eastAsia="ru-RU"/>
              </w:rPr>
              <w:t>.</w:t>
            </w:r>
            <w:r w:rsidRPr="00FF076C">
              <w:rPr>
                <w:rFonts w:ascii="Times New Roman" w:hAnsi="Times New Roman" w:cs="Times New Roman"/>
                <w:b/>
                <w:bCs/>
                <w:sz w:val="24"/>
                <w:szCs w:val="24"/>
                <w:lang w:eastAsia="ru-RU"/>
              </w:rPr>
              <w:t xml:space="preserve"> Подвижная игра</w:t>
            </w:r>
            <w:r>
              <w:rPr>
                <w:rFonts w:ascii="Times New Roman" w:hAnsi="Times New Roman" w:cs="Times New Roman"/>
                <w:b/>
                <w:bCs/>
                <w:sz w:val="24"/>
                <w:szCs w:val="24"/>
                <w:lang w:eastAsia="ru-RU"/>
              </w:rPr>
              <w:t xml:space="preserve"> «бой петухов»</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игра</w:t>
            </w:r>
          </w:p>
        </w:tc>
        <w:tc>
          <w:tcPr>
            <w:tcW w:w="992" w:type="dxa"/>
          </w:tcPr>
          <w:p w:rsidR="002B3610" w:rsidRPr="0099422A" w:rsidRDefault="002B3610" w:rsidP="00153D2D">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25</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lang w:eastAsia="ru-RU"/>
              </w:rPr>
              <w:t>.</w:t>
            </w:r>
            <w:r w:rsidRPr="00FF076C">
              <w:rPr>
                <w:rFonts w:ascii="Times New Roman" w:hAnsi="Times New Roman" w:cs="Times New Roman"/>
                <w:b/>
                <w:bCs/>
                <w:sz w:val="24"/>
                <w:szCs w:val="24"/>
                <w:lang w:eastAsia="ru-RU"/>
              </w:rPr>
              <w:t xml:space="preserve"> Подвижная игра</w:t>
            </w:r>
            <w:r>
              <w:rPr>
                <w:rFonts w:ascii="Times New Roman" w:hAnsi="Times New Roman" w:cs="Times New Roman"/>
                <w:b/>
                <w:bCs/>
                <w:sz w:val="24"/>
                <w:szCs w:val="24"/>
                <w:lang w:eastAsia="ru-RU"/>
              </w:rPr>
              <w:t xml:space="preserve"> «горячая картошка»</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игра</w:t>
            </w:r>
          </w:p>
        </w:tc>
        <w:tc>
          <w:tcPr>
            <w:tcW w:w="992" w:type="dxa"/>
          </w:tcPr>
          <w:p w:rsidR="002B3610" w:rsidRPr="0099422A" w:rsidRDefault="002B3610" w:rsidP="0023135D">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FF076C">
              <w:rPr>
                <w:rFonts w:ascii="Times New Roman" w:hAnsi="Times New Roman" w:cs="Times New Roman"/>
                <w:b/>
                <w:bCs/>
                <w:sz w:val="24"/>
                <w:szCs w:val="24"/>
                <w:lang w:eastAsia="ru-RU"/>
              </w:rPr>
              <w:t>Подвижная игра</w:t>
            </w:r>
            <w:r>
              <w:rPr>
                <w:rFonts w:ascii="Times New Roman" w:hAnsi="Times New Roman" w:cs="Times New Roman"/>
                <w:b/>
                <w:bCs/>
                <w:sz w:val="24"/>
                <w:szCs w:val="24"/>
                <w:lang w:eastAsia="ru-RU"/>
              </w:rPr>
              <w:t xml:space="preserve"> «неподвижная цель»</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eastAsia="ru-RU"/>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игра</w:t>
            </w:r>
          </w:p>
        </w:tc>
        <w:tc>
          <w:tcPr>
            <w:tcW w:w="992" w:type="dxa"/>
          </w:tcPr>
          <w:p w:rsidR="002B3610" w:rsidRPr="0099422A" w:rsidRDefault="002B3610" w:rsidP="00153D2D">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p>
        </w:tc>
        <w:tc>
          <w:tcPr>
            <w:tcW w:w="5670" w:type="dxa"/>
            <w:vAlign w:val="center"/>
          </w:tcPr>
          <w:p w:rsidR="002B3610" w:rsidRPr="0099422A" w:rsidRDefault="002B3610" w:rsidP="009832A2">
            <w:pPr>
              <w:spacing w:after="0" w:line="240" w:lineRule="auto"/>
              <w:rPr>
                <w:rFonts w:ascii="Times New Roman" w:hAnsi="Times New Roman" w:cs="Times New Roman"/>
                <w:sz w:val="24"/>
                <w:szCs w:val="24"/>
              </w:rPr>
            </w:pPr>
            <w:r w:rsidRPr="00CF1208">
              <w:rPr>
                <w:rFonts w:ascii="Times New Roman" w:hAnsi="Times New Roman" w:cs="Times New Roman"/>
                <w:b/>
                <w:bCs/>
                <w:sz w:val="24"/>
                <w:szCs w:val="24"/>
                <w:lang w:eastAsia="ru-RU"/>
              </w:rPr>
              <w:t xml:space="preserve">Раздел </w:t>
            </w:r>
            <w:r w:rsidRPr="0099422A">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4</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27</w:t>
            </w:r>
          </w:p>
        </w:tc>
        <w:tc>
          <w:tcPr>
            <w:tcW w:w="5670" w:type="dxa"/>
            <w:vAlign w:val="center"/>
          </w:tcPr>
          <w:p w:rsidR="002B3610" w:rsidRDefault="002B3610" w:rsidP="00B5053C">
            <w:pPr>
              <w:spacing w:after="0" w:line="240" w:lineRule="auto"/>
              <w:rPr>
                <w:rFonts w:ascii="Times New Roman" w:hAnsi="Times New Roman" w:cs="Times New Roman"/>
                <w:sz w:val="24"/>
                <w:szCs w:val="24"/>
                <w:lang w:eastAsia="ru-RU"/>
              </w:rPr>
            </w:pPr>
            <w:r w:rsidRPr="0092081B">
              <w:rPr>
                <w:rFonts w:ascii="Times New Roman" w:hAnsi="Times New Roman" w:cs="Times New Roman"/>
                <w:b/>
                <w:bCs/>
                <w:sz w:val="24"/>
                <w:szCs w:val="24"/>
                <w:lang w:eastAsia="ar-SA"/>
              </w:rPr>
              <w:t>Профилактика травматизма</w:t>
            </w:r>
            <w:r>
              <w:rPr>
                <w:rFonts w:ascii="Times New Roman" w:hAnsi="Times New Roman" w:cs="Times New Roman"/>
                <w:b/>
                <w:bCs/>
                <w:sz w:val="24"/>
                <w:szCs w:val="24"/>
                <w:lang w:eastAsia="ar-SA"/>
              </w:rPr>
              <w:t xml:space="preserve">, </w:t>
            </w:r>
            <w:r w:rsidRPr="0092081B">
              <w:rPr>
                <w:rFonts w:ascii="Times New Roman" w:hAnsi="Times New Roman" w:cs="Times New Roman"/>
                <w:b/>
                <w:bCs/>
                <w:sz w:val="24"/>
                <w:szCs w:val="24"/>
                <w:lang w:eastAsia="ar-SA"/>
              </w:rPr>
              <w:t>Нарушение осанки</w:t>
            </w:r>
          </w:p>
          <w:p w:rsidR="002B3610" w:rsidRPr="0099422A" w:rsidRDefault="002B3610" w:rsidP="00B5053C">
            <w:pPr>
              <w:spacing w:after="0" w:line="240" w:lineRule="auto"/>
              <w:rPr>
                <w:rFonts w:ascii="Times New Roman" w:hAnsi="Times New Roman" w:cs="Times New Roman"/>
                <w:sz w:val="24"/>
                <w:szCs w:val="24"/>
              </w:rPr>
            </w:pP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sidRPr="0092081B">
              <w:rPr>
                <w:rFonts w:ascii="Times New Roman" w:hAnsi="Times New Roman" w:cs="Times New Roman"/>
                <w:sz w:val="24"/>
                <w:szCs w:val="24"/>
                <w:lang w:eastAsia="ar-SA"/>
              </w:rPr>
              <w:t xml:space="preserve">Упражнения для профилактики и укрепления </w:t>
            </w:r>
            <w:proofErr w:type="gramStart"/>
            <w:r w:rsidRPr="0092081B">
              <w:rPr>
                <w:rFonts w:ascii="Times New Roman" w:hAnsi="Times New Roman" w:cs="Times New Roman"/>
                <w:sz w:val="24"/>
                <w:szCs w:val="24"/>
                <w:lang w:eastAsia="ar-SA"/>
              </w:rPr>
              <w:t>осанки.,</w:t>
            </w:r>
            <w:proofErr w:type="gramEnd"/>
            <w:r w:rsidRPr="0092081B">
              <w:rPr>
                <w:rFonts w:ascii="Times New Roman" w:hAnsi="Times New Roman" w:cs="Times New Roman"/>
                <w:sz w:val="24"/>
                <w:szCs w:val="24"/>
                <w:lang w:eastAsia="ar-SA"/>
              </w:rPr>
              <w:t xml:space="preserve"> опорно-двигательного аппарата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28</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FF076C">
              <w:rPr>
                <w:rFonts w:ascii="Times New Roman" w:hAnsi="Times New Roman" w:cs="Times New Roman"/>
                <w:b/>
                <w:bCs/>
                <w:sz w:val="24"/>
                <w:szCs w:val="24"/>
                <w:lang w:eastAsia="ru-RU"/>
              </w:rPr>
              <w:t>Подвижная игра</w:t>
            </w:r>
            <w:r>
              <w:rPr>
                <w:rFonts w:ascii="Times New Roman" w:hAnsi="Times New Roman" w:cs="Times New Roman"/>
                <w:b/>
                <w:bCs/>
                <w:sz w:val="24"/>
                <w:szCs w:val="24"/>
                <w:lang w:eastAsia="ru-RU"/>
              </w:rPr>
              <w:t xml:space="preserve"> «чехарда»</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игра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29</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FF076C">
              <w:rPr>
                <w:rFonts w:ascii="Times New Roman" w:hAnsi="Times New Roman" w:cs="Times New Roman"/>
                <w:b/>
                <w:bCs/>
                <w:sz w:val="24"/>
                <w:szCs w:val="24"/>
                <w:lang w:eastAsia="ru-RU"/>
              </w:rPr>
              <w:t>Подвижная игра</w:t>
            </w:r>
            <w:r>
              <w:rPr>
                <w:rFonts w:ascii="Times New Roman" w:hAnsi="Times New Roman" w:cs="Times New Roman"/>
                <w:b/>
                <w:bCs/>
                <w:sz w:val="24"/>
                <w:szCs w:val="24"/>
                <w:lang w:eastAsia="ru-RU"/>
              </w:rPr>
              <w:t xml:space="preserve"> «дуга»</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игра</w:t>
            </w:r>
          </w:p>
        </w:tc>
        <w:tc>
          <w:tcPr>
            <w:tcW w:w="992" w:type="dxa"/>
          </w:tcPr>
          <w:p w:rsidR="002B3610" w:rsidRPr="0099422A" w:rsidRDefault="002B3610" w:rsidP="00153D2D">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30</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FF076C">
              <w:rPr>
                <w:rFonts w:ascii="Times New Roman" w:hAnsi="Times New Roman" w:cs="Times New Roman"/>
                <w:b/>
                <w:bCs/>
                <w:sz w:val="24"/>
                <w:szCs w:val="24"/>
                <w:lang w:eastAsia="ru-RU"/>
              </w:rPr>
              <w:t>Подвижная игра</w:t>
            </w:r>
            <w:r>
              <w:rPr>
                <w:rFonts w:ascii="Times New Roman" w:hAnsi="Times New Roman" w:cs="Times New Roman"/>
                <w:b/>
                <w:bCs/>
                <w:sz w:val="24"/>
                <w:szCs w:val="24"/>
                <w:lang w:eastAsia="ru-RU"/>
              </w:rPr>
              <w:t xml:space="preserve"> «кот и мышь»</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игра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sidRPr="0099422A">
              <w:rPr>
                <w:rFonts w:ascii="Times New Roman" w:hAnsi="Times New Roman" w:cs="Times New Roman"/>
                <w:sz w:val="24"/>
                <w:szCs w:val="24"/>
              </w:rPr>
              <w:t>31</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FF076C">
              <w:rPr>
                <w:rFonts w:ascii="Times New Roman" w:hAnsi="Times New Roman" w:cs="Times New Roman"/>
                <w:b/>
                <w:bCs/>
                <w:sz w:val="24"/>
                <w:szCs w:val="24"/>
                <w:lang w:eastAsia="ru-RU"/>
              </w:rPr>
              <w:t>Подвижная игра</w:t>
            </w:r>
            <w:r>
              <w:rPr>
                <w:rFonts w:ascii="Times New Roman" w:hAnsi="Times New Roman" w:cs="Times New Roman"/>
                <w:b/>
                <w:bCs/>
                <w:sz w:val="24"/>
                <w:szCs w:val="24"/>
                <w:lang w:eastAsia="ru-RU"/>
              </w:rPr>
              <w:t xml:space="preserve"> «удар по веревочке»</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игра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FF076C">
              <w:rPr>
                <w:rFonts w:ascii="Times New Roman" w:hAnsi="Times New Roman" w:cs="Times New Roman"/>
                <w:b/>
                <w:bCs/>
                <w:sz w:val="24"/>
                <w:szCs w:val="24"/>
                <w:lang w:eastAsia="ru-RU"/>
              </w:rPr>
              <w:t>Подвижная игра</w:t>
            </w:r>
            <w:r>
              <w:rPr>
                <w:rFonts w:ascii="Times New Roman" w:hAnsi="Times New Roman" w:cs="Times New Roman"/>
                <w:b/>
                <w:bCs/>
                <w:sz w:val="24"/>
                <w:szCs w:val="24"/>
                <w:lang w:eastAsia="ru-RU"/>
              </w:rPr>
              <w:t xml:space="preserve"> «зелёная репка»</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игра</w:t>
            </w: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415"/>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r w:rsidRPr="00FF076C">
              <w:rPr>
                <w:rFonts w:ascii="Times New Roman" w:hAnsi="Times New Roman" w:cs="Times New Roman"/>
                <w:b/>
                <w:bCs/>
                <w:sz w:val="24"/>
                <w:szCs w:val="24"/>
                <w:lang w:eastAsia="ru-RU"/>
              </w:rPr>
              <w:t>Подвижная игра</w:t>
            </w:r>
            <w:r>
              <w:rPr>
                <w:rFonts w:ascii="Times New Roman" w:hAnsi="Times New Roman" w:cs="Times New Roman"/>
                <w:b/>
                <w:bCs/>
                <w:sz w:val="24"/>
                <w:szCs w:val="24"/>
                <w:lang w:eastAsia="ru-RU"/>
              </w:rPr>
              <w:t xml:space="preserve"> «прыганье со связанными ногами»</w:t>
            </w: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r w:rsidRPr="0099422A">
              <w:rPr>
                <w:rFonts w:ascii="Times New Roman" w:hAnsi="Times New Roman" w:cs="Times New Roman"/>
                <w:sz w:val="24"/>
                <w:szCs w:val="24"/>
              </w:rPr>
              <w:t>1</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правилами игры, игра</w:t>
            </w:r>
          </w:p>
        </w:tc>
        <w:tc>
          <w:tcPr>
            <w:tcW w:w="992" w:type="dxa"/>
          </w:tcPr>
          <w:p w:rsidR="002B3610" w:rsidRPr="0099422A" w:rsidRDefault="002B3610" w:rsidP="00130A57">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146"/>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rPr>
            </w:pPr>
          </w:p>
        </w:tc>
        <w:tc>
          <w:tcPr>
            <w:tcW w:w="993" w:type="dxa"/>
            <w:vAlign w:val="center"/>
          </w:tcPr>
          <w:p w:rsidR="002B3610" w:rsidRPr="0099422A" w:rsidRDefault="002B3610" w:rsidP="005D3733">
            <w:pPr>
              <w:spacing w:after="0" w:line="240" w:lineRule="auto"/>
              <w:jc w:val="center"/>
              <w:rPr>
                <w:rFonts w:ascii="Times New Roman" w:hAnsi="Times New Roman" w:cs="Times New Roman"/>
                <w:sz w:val="24"/>
                <w:szCs w:val="24"/>
              </w:rPr>
            </w:pP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r w:rsidR="002B3610" w:rsidRPr="0099422A">
        <w:trPr>
          <w:trHeight w:val="146"/>
        </w:trPr>
        <w:tc>
          <w:tcPr>
            <w:tcW w:w="992" w:type="dxa"/>
            <w:vAlign w:val="center"/>
          </w:tcPr>
          <w:p w:rsidR="002B3610" w:rsidRPr="0099422A" w:rsidRDefault="002B3610" w:rsidP="00B5053C">
            <w:pPr>
              <w:spacing w:after="0" w:line="240" w:lineRule="auto"/>
              <w:rPr>
                <w:rFonts w:ascii="Times New Roman" w:hAnsi="Times New Roman" w:cs="Times New Roman"/>
                <w:sz w:val="24"/>
                <w:szCs w:val="24"/>
              </w:rPr>
            </w:pPr>
          </w:p>
        </w:tc>
        <w:tc>
          <w:tcPr>
            <w:tcW w:w="5670" w:type="dxa"/>
            <w:vAlign w:val="center"/>
          </w:tcPr>
          <w:p w:rsidR="002B3610" w:rsidRPr="0099422A" w:rsidRDefault="002B3610" w:rsidP="00B5053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993" w:type="dxa"/>
            <w:vAlign w:val="center"/>
          </w:tcPr>
          <w:p w:rsidR="002B3610" w:rsidRPr="0099422A" w:rsidRDefault="002B3610" w:rsidP="0002305D">
            <w:pPr>
              <w:spacing w:after="0" w:line="240" w:lineRule="auto"/>
              <w:jc w:val="center"/>
              <w:rPr>
                <w:rFonts w:ascii="Times New Roman" w:hAnsi="Times New Roman" w:cs="Times New Roman"/>
                <w:b/>
                <w:bCs/>
                <w:sz w:val="24"/>
                <w:szCs w:val="24"/>
              </w:rPr>
            </w:pPr>
            <w:r w:rsidRPr="0099422A">
              <w:rPr>
                <w:rFonts w:ascii="Times New Roman" w:hAnsi="Times New Roman" w:cs="Times New Roman"/>
                <w:b/>
                <w:bCs/>
                <w:sz w:val="24"/>
                <w:szCs w:val="24"/>
              </w:rPr>
              <w:t>3</w:t>
            </w:r>
            <w:r w:rsidR="0002305D">
              <w:rPr>
                <w:rFonts w:ascii="Times New Roman" w:hAnsi="Times New Roman" w:cs="Times New Roman"/>
                <w:b/>
                <w:bCs/>
                <w:sz w:val="24"/>
                <w:szCs w:val="24"/>
              </w:rPr>
              <w:t>3</w:t>
            </w:r>
            <w:bookmarkStart w:id="0" w:name="_GoBack"/>
            <w:bookmarkEnd w:id="0"/>
            <w:r w:rsidRPr="0099422A">
              <w:rPr>
                <w:rFonts w:ascii="Times New Roman" w:hAnsi="Times New Roman" w:cs="Times New Roman"/>
                <w:b/>
                <w:bCs/>
                <w:sz w:val="24"/>
                <w:szCs w:val="24"/>
              </w:rPr>
              <w:t>ч</w:t>
            </w:r>
          </w:p>
        </w:tc>
        <w:tc>
          <w:tcPr>
            <w:tcW w:w="4536" w:type="dxa"/>
            <w:vAlign w:val="center"/>
          </w:tcPr>
          <w:p w:rsidR="002B3610" w:rsidRPr="0099422A" w:rsidRDefault="002B3610" w:rsidP="00B5053C">
            <w:pPr>
              <w:spacing w:after="0" w:line="240" w:lineRule="auto"/>
              <w:rPr>
                <w:rFonts w:ascii="Times New Roman" w:hAnsi="Times New Roman" w:cs="Times New Roman"/>
                <w:sz w:val="24"/>
                <w:szCs w:val="24"/>
              </w:rPr>
            </w:pPr>
          </w:p>
        </w:tc>
        <w:tc>
          <w:tcPr>
            <w:tcW w:w="992" w:type="dxa"/>
          </w:tcPr>
          <w:p w:rsidR="002B3610" w:rsidRPr="0099422A" w:rsidRDefault="002B3610" w:rsidP="00B5053C">
            <w:pPr>
              <w:spacing w:after="0" w:line="240" w:lineRule="auto"/>
              <w:rPr>
                <w:rFonts w:ascii="Times New Roman" w:hAnsi="Times New Roman" w:cs="Times New Roman"/>
                <w:sz w:val="24"/>
                <w:szCs w:val="24"/>
              </w:rPr>
            </w:pPr>
          </w:p>
        </w:tc>
        <w:tc>
          <w:tcPr>
            <w:tcW w:w="850" w:type="dxa"/>
          </w:tcPr>
          <w:p w:rsidR="002B3610" w:rsidRPr="0099422A" w:rsidRDefault="002B3610" w:rsidP="00B5053C">
            <w:pPr>
              <w:spacing w:after="0" w:line="240" w:lineRule="auto"/>
              <w:rPr>
                <w:rFonts w:ascii="Times New Roman" w:hAnsi="Times New Roman" w:cs="Times New Roman"/>
                <w:sz w:val="24"/>
                <w:szCs w:val="24"/>
              </w:rPr>
            </w:pPr>
          </w:p>
        </w:tc>
      </w:tr>
    </w:tbl>
    <w:p w:rsidR="002B3610" w:rsidRPr="006B23B3" w:rsidRDefault="002B3610" w:rsidP="00A151C8">
      <w:pPr>
        <w:spacing w:after="0" w:line="240" w:lineRule="auto"/>
        <w:rPr>
          <w:rFonts w:ascii="Times New Roman" w:hAnsi="Times New Roman" w:cs="Times New Roman"/>
          <w:b/>
          <w:bCs/>
          <w:sz w:val="24"/>
          <w:szCs w:val="24"/>
          <w:lang w:eastAsia="ru-RU"/>
        </w:rPr>
      </w:pPr>
      <w:r w:rsidRPr="0099422A">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p>
    <w:p w:rsidR="002B3610" w:rsidRDefault="002B3610" w:rsidP="001A2840"/>
    <w:sectPr w:rsidR="002B3610" w:rsidSect="001F2F0E">
      <w:pgSz w:w="16838" w:h="11906" w:orient="landscape"/>
      <w:pgMar w:top="850" w:right="1134"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D4E1088"/>
    <w:multiLevelType w:val="hybridMultilevel"/>
    <w:tmpl w:val="A684BA52"/>
    <w:lvl w:ilvl="0" w:tplc="04190001">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2">
    <w:nsid w:val="376555A9"/>
    <w:multiLevelType w:val="hybridMultilevel"/>
    <w:tmpl w:val="24CC02A4"/>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3">
    <w:nsid w:val="446A6712"/>
    <w:multiLevelType w:val="hybridMultilevel"/>
    <w:tmpl w:val="ED7443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5FD2D70"/>
    <w:multiLevelType w:val="hybridMultilevel"/>
    <w:tmpl w:val="B6AA294C"/>
    <w:lvl w:ilvl="0" w:tplc="04190001">
      <w:start w:val="1"/>
      <w:numFmt w:val="bullet"/>
      <w:lvlText w:val=""/>
      <w:lvlJc w:val="left"/>
      <w:pPr>
        <w:tabs>
          <w:tab w:val="num" w:pos="1180"/>
        </w:tabs>
        <w:ind w:left="1180" w:hanging="360"/>
      </w:pPr>
      <w:rPr>
        <w:rFonts w:ascii="Symbol" w:hAnsi="Symbol" w:cs="Symbol" w:hint="default"/>
      </w:rPr>
    </w:lvl>
    <w:lvl w:ilvl="1" w:tplc="04190003">
      <w:start w:val="1"/>
      <w:numFmt w:val="bullet"/>
      <w:lvlText w:val="o"/>
      <w:lvlJc w:val="left"/>
      <w:pPr>
        <w:tabs>
          <w:tab w:val="num" w:pos="1900"/>
        </w:tabs>
        <w:ind w:left="1900" w:hanging="360"/>
      </w:pPr>
      <w:rPr>
        <w:rFonts w:ascii="Courier New" w:hAnsi="Courier New" w:cs="Courier New" w:hint="default"/>
      </w:rPr>
    </w:lvl>
    <w:lvl w:ilvl="2" w:tplc="04190005">
      <w:start w:val="1"/>
      <w:numFmt w:val="bullet"/>
      <w:lvlText w:val=""/>
      <w:lvlJc w:val="left"/>
      <w:pPr>
        <w:tabs>
          <w:tab w:val="num" w:pos="2620"/>
        </w:tabs>
        <w:ind w:left="2620" w:hanging="360"/>
      </w:pPr>
      <w:rPr>
        <w:rFonts w:ascii="Wingdings" w:hAnsi="Wingdings" w:cs="Wingdings" w:hint="default"/>
      </w:rPr>
    </w:lvl>
    <w:lvl w:ilvl="3" w:tplc="04190001">
      <w:start w:val="1"/>
      <w:numFmt w:val="bullet"/>
      <w:lvlText w:val=""/>
      <w:lvlJc w:val="left"/>
      <w:pPr>
        <w:tabs>
          <w:tab w:val="num" w:pos="3340"/>
        </w:tabs>
        <w:ind w:left="3340" w:hanging="360"/>
      </w:pPr>
      <w:rPr>
        <w:rFonts w:ascii="Symbol" w:hAnsi="Symbol" w:cs="Symbol" w:hint="default"/>
      </w:rPr>
    </w:lvl>
    <w:lvl w:ilvl="4" w:tplc="04190003">
      <w:start w:val="1"/>
      <w:numFmt w:val="bullet"/>
      <w:lvlText w:val="o"/>
      <w:lvlJc w:val="left"/>
      <w:pPr>
        <w:tabs>
          <w:tab w:val="num" w:pos="4060"/>
        </w:tabs>
        <w:ind w:left="4060" w:hanging="360"/>
      </w:pPr>
      <w:rPr>
        <w:rFonts w:ascii="Courier New" w:hAnsi="Courier New" w:cs="Courier New" w:hint="default"/>
      </w:rPr>
    </w:lvl>
    <w:lvl w:ilvl="5" w:tplc="04190005">
      <w:start w:val="1"/>
      <w:numFmt w:val="bullet"/>
      <w:lvlText w:val=""/>
      <w:lvlJc w:val="left"/>
      <w:pPr>
        <w:tabs>
          <w:tab w:val="num" w:pos="4780"/>
        </w:tabs>
        <w:ind w:left="4780" w:hanging="360"/>
      </w:pPr>
      <w:rPr>
        <w:rFonts w:ascii="Wingdings" w:hAnsi="Wingdings" w:cs="Wingdings" w:hint="default"/>
      </w:rPr>
    </w:lvl>
    <w:lvl w:ilvl="6" w:tplc="04190001">
      <w:start w:val="1"/>
      <w:numFmt w:val="bullet"/>
      <w:lvlText w:val=""/>
      <w:lvlJc w:val="left"/>
      <w:pPr>
        <w:tabs>
          <w:tab w:val="num" w:pos="5500"/>
        </w:tabs>
        <w:ind w:left="5500" w:hanging="360"/>
      </w:pPr>
      <w:rPr>
        <w:rFonts w:ascii="Symbol" w:hAnsi="Symbol" w:cs="Symbol" w:hint="default"/>
      </w:rPr>
    </w:lvl>
    <w:lvl w:ilvl="7" w:tplc="04190003">
      <w:start w:val="1"/>
      <w:numFmt w:val="bullet"/>
      <w:lvlText w:val="o"/>
      <w:lvlJc w:val="left"/>
      <w:pPr>
        <w:tabs>
          <w:tab w:val="num" w:pos="6220"/>
        </w:tabs>
        <w:ind w:left="6220" w:hanging="360"/>
      </w:pPr>
      <w:rPr>
        <w:rFonts w:ascii="Courier New" w:hAnsi="Courier New" w:cs="Courier New" w:hint="default"/>
      </w:rPr>
    </w:lvl>
    <w:lvl w:ilvl="8" w:tplc="04190005">
      <w:start w:val="1"/>
      <w:numFmt w:val="bullet"/>
      <w:lvlText w:val=""/>
      <w:lvlJc w:val="left"/>
      <w:pPr>
        <w:tabs>
          <w:tab w:val="num" w:pos="6940"/>
        </w:tabs>
        <w:ind w:left="6940" w:hanging="360"/>
      </w:pPr>
      <w:rPr>
        <w:rFonts w:ascii="Wingdings" w:hAnsi="Wingdings" w:cs="Wingdings" w:hint="default"/>
      </w:rPr>
    </w:lvl>
  </w:abstractNum>
  <w:abstractNum w:abstractNumId="5">
    <w:nsid w:val="4750112A"/>
    <w:multiLevelType w:val="hybridMultilevel"/>
    <w:tmpl w:val="750847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1AB52B0"/>
    <w:multiLevelType w:val="hybridMultilevel"/>
    <w:tmpl w:val="FA9E43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54B90AFD"/>
    <w:multiLevelType w:val="hybridMultilevel"/>
    <w:tmpl w:val="97D0AC68"/>
    <w:lvl w:ilvl="0" w:tplc="04190001">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8">
    <w:nsid w:val="5ADB3C56"/>
    <w:multiLevelType w:val="multilevel"/>
    <w:tmpl w:val="03C4DF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E6C"/>
    <w:rsid w:val="0002305D"/>
    <w:rsid w:val="0009665F"/>
    <w:rsid w:val="00130A57"/>
    <w:rsid w:val="00153D2D"/>
    <w:rsid w:val="00162655"/>
    <w:rsid w:val="001A2840"/>
    <w:rsid w:val="001A3D7E"/>
    <w:rsid w:val="001A5501"/>
    <w:rsid w:val="001F2F0E"/>
    <w:rsid w:val="002250BC"/>
    <w:rsid w:val="0023135D"/>
    <w:rsid w:val="002778CF"/>
    <w:rsid w:val="002B3610"/>
    <w:rsid w:val="0030728A"/>
    <w:rsid w:val="003C0EEA"/>
    <w:rsid w:val="00414AF9"/>
    <w:rsid w:val="004905C2"/>
    <w:rsid w:val="004A3D30"/>
    <w:rsid w:val="005A2788"/>
    <w:rsid w:val="005D3733"/>
    <w:rsid w:val="006B23B3"/>
    <w:rsid w:val="00722A5A"/>
    <w:rsid w:val="00780079"/>
    <w:rsid w:val="007E4EAE"/>
    <w:rsid w:val="00880D1C"/>
    <w:rsid w:val="008A4BA3"/>
    <w:rsid w:val="00915D58"/>
    <w:rsid w:val="0092081B"/>
    <w:rsid w:val="009832A2"/>
    <w:rsid w:val="0099422A"/>
    <w:rsid w:val="009B5E8D"/>
    <w:rsid w:val="009E4A96"/>
    <w:rsid w:val="009F759B"/>
    <w:rsid w:val="009F769A"/>
    <w:rsid w:val="00A151C8"/>
    <w:rsid w:val="00A33C01"/>
    <w:rsid w:val="00B154B3"/>
    <w:rsid w:val="00B5053C"/>
    <w:rsid w:val="00BA5B64"/>
    <w:rsid w:val="00C330FA"/>
    <w:rsid w:val="00CA5E6C"/>
    <w:rsid w:val="00CC2973"/>
    <w:rsid w:val="00CF1208"/>
    <w:rsid w:val="00D00E70"/>
    <w:rsid w:val="00DD4A7C"/>
    <w:rsid w:val="00E12DE6"/>
    <w:rsid w:val="00E644DA"/>
    <w:rsid w:val="00EB52B1"/>
    <w:rsid w:val="00F5190B"/>
    <w:rsid w:val="00F85DE7"/>
    <w:rsid w:val="00FF0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A2754A-1F3E-45F8-A84A-3E21A1F5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C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644D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E644D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2779</Words>
  <Characters>15844</Characters>
  <Application>Microsoft Office Word</Application>
  <DocSecurity>0</DocSecurity>
  <Lines>132</Lines>
  <Paragraphs>37</Paragraphs>
  <ScaleCrop>false</ScaleCrop>
  <Company>МБОУ "Старомихайловская СОШ"</Company>
  <LinksUpToDate>false</LinksUpToDate>
  <CharactersWithSpaces>18586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Гайфутдинов Рамиль</dc:creator>
  <cp:keywords/>
  <dc:description/>
  <cp:lastModifiedBy>User</cp:lastModifiedBy>
  <cp:revision>3</cp:revision>
  <cp:lastPrinted>2022-05-14T06:01:00Z</cp:lastPrinted>
  <dcterms:created xsi:type="dcterms:W3CDTF">2022-05-14T06:13:00Z</dcterms:created>
  <dcterms:modified xsi:type="dcterms:W3CDTF">2022-10-10T14:37:00Z</dcterms:modified>
</cp:coreProperties>
</file>